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024BA" w14:textId="77777777" w:rsidR="00BB7289" w:rsidRPr="00B0078B" w:rsidRDefault="00BB7289" w:rsidP="00BB7289">
      <w:pPr>
        <w:ind w:firstLine="708"/>
        <w:rPr>
          <w:rFonts w:ascii="Cambria" w:hAnsi="Cambria"/>
          <w:sz w:val="24"/>
          <w:szCs w:val="24"/>
          <w:lang w:val="it-IT"/>
        </w:rPr>
      </w:pPr>
    </w:p>
    <w:p w14:paraId="4F4DDFC4" w14:textId="77777777" w:rsidR="00BB7289" w:rsidRPr="002E60D8" w:rsidRDefault="00BB7289" w:rsidP="00BB7289">
      <w:pPr>
        <w:ind w:firstLine="708"/>
        <w:rPr>
          <w:rFonts w:asciiTheme="minorHAnsi" w:hAnsiTheme="minorHAnsi" w:cstheme="minorHAnsi"/>
          <w:sz w:val="24"/>
          <w:szCs w:val="24"/>
          <w:lang w:val="it-IT"/>
        </w:rPr>
      </w:pPr>
    </w:p>
    <w:p w14:paraId="798E4721" w14:textId="14882264" w:rsidR="00BB7289" w:rsidRPr="002E60D8" w:rsidRDefault="00BB7289" w:rsidP="00BB7289">
      <w:pPr>
        <w:ind w:firstLine="708"/>
        <w:rPr>
          <w:rFonts w:asciiTheme="minorHAnsi" w:hAnsiTheme="minorHAnsi" w:cstheme="minorHAnsi"/>
          <w:sz w:val="24"/>
          <w:szCs w:val="24"/>
          <w:lang w:val="it-IT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2E60D8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7BECCB5" wp14:editId="43970ADA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BB087" w14:textId="77777777" w:rsidR="00BB7289" w:rsidRPr="002E60D8" w:rsidRDefault="00BB7289" w:rsidP="00BB7289">
      <w:pPr>
        <w:rPr>
          <w:rFonts w:asciiTheme="minorHAnsi" w:hAnsiTheme="minorHAnsi" w:cstheme="minorHAnsi"/>
          <w:b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         REPUBLIKA HRVATSKA                                                                                         </w:t>
      </w:r>
      <w:r w:rsidRPr="002E60D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CC0087B" w14:textId="77777777" w:rsidR="00BB7289" w:rsidRPr="002E60D8" w:rsidRDefault="00BB7289" w:rsidP="00BB7289">
      <w:pPr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 VUKOVARSKO-SRIJEMSKA ŽUPANIJA</w:t>
      </w:r>
    </w:p>
    <w:p w14:paraId="3E121D91" w14:textId="77777777" w:rsidR="00BB7289" w:rsidRPr="002E60D8" w:rsidRDefault="00BB7289" w:rsidP="00BB7289">
      <w:pPr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          OPĆINA STARI JANKOVCI</w:t>
      </w:r>
    </w:p>
    <w:p w14:paraId="58051712" w14:textId="0356981C" w:rsidR="00BB7289" w:rsidRPr="002E60D8" w:rsidRDefault="00BB7289" w:rsidP="00BB7289">
      <w:pPr>
        <w:rPr>
          <w:rFonts w:asciiTheme="minorHAnsi" w:hAnsiTheme="minorHAnsi" w:cstheme="minorHAnsi"/>
          <w:b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          </w:t>
      </w:r>
      <w:r w:rsidR="009546A2">
        <w:rPr>
          <w:rFonts w:asciiTheme="minorHAnsi" w:hAnsiTheme="minorHAnsi" w:cstheme="minorHAnsi"/>
          <w:sz w:val="24"/>
          <w:szCs w:val="24"/>
        </w:rPr>
        <w:t xml:space="preserve">   </w:t>
      </w:r>
      <w:r w:rsidRPr="002E60D8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2E60D8">
        <w:rPr>
          <w:rFonts w:asciiTheme="minorHAnsi" w:hAnsiTheme="minorHAnsi" w:cstheme="minorHAnsi"/>
          <w:b/>
          <w:sz w:val="24"/>
          <w:szCs w:val="24"/>
        </w:rPr>
        <w:t>Općinski</w:t>
      </w:r>
      <w:proofErr w:type="spellEnd"/>
      <w:r w:rsidRPr="002E60D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b/>
          <w:sz w:val="24"/>
          <w:szCs w:val="24"/>
        </w:rPr>
        <w:t>načelnik</w:t>
      </w:r>
      <w:proofErr w:type="spellEnd"/>
    </w:p>
    <w:p w14:paraId="5652EDBF" w14:textId="4CE6C6B9" w:rsidR="00BB7289" w:rsidRPr="002E60D8" w:rsidRDefault="00BB7289" w:rsidP="00BB7289">
      <w:pPr>
        <w:rPr>
          <w:rFonts w:asciiTheme="minorHAnsi" w:hAnsiTheme="minorHAnsi" w:cstheme="minorHAnsi"/>
          <w:iCs/>
          <w:sz w:val="24"/>
          <w:szCs w:val="24"/>
        </w:rPr>
      </w:pPr>
      <w:r w:rsidRPr="002E60D8">
        <w:rPr>
          <w:rFonts w:asciiTheme="minorHAnsi" w:hAnsiTheme="minorHAnsi" w:cstheme="minorHAnsi"/>
          <w:iCs/>
          <w:sz w:val="24"/>
          <w:szCs w:val="24"/>
        </w:rPr>
        <w:t xml:space="preserve">KLASA: </w:t>
      </w:r>
      <w:r w:rsidR="00AB5EC3">
        <w:rPr>
          <w:rFonts w:asciiTheme="minorHAnsi" w:hAnsiTheme="minorHAnsi" w:cstheme="minorHAnsi"/>
          <w:iCs/>
          <w:sz w:val="24"/>
          <w:szCs w:val="24"/>
        </w:rPr>
        <w:t>372-03/26-01/02</w:t>
      </w:r>
    </w:p>
    <w:p w14:paraId="46779AEB" w14:textId="25564155" w:rsidR="00BB7289" w:rsidRPr="002E60D8" w:rsidRDefault="00BB7289" w:rsidP="00BB7289">
      <w:pPr>
        <w:rPr>
          <w:rFonts w:asciiTheme="minorHAnsi" w:hAnsiTheme="minorHAnsi" w:cstheme="minorHAnsi"/>
          <w:iCs/>
          <w:sz w:val="24"/>
          <w:szCs w:val="24"/>
        </w:rPr>
      </w:pPr>
      <w:r w:rsidRPr="002E60D8">
        <w:rPr>
          <w:rFonts w:asciiTheme="minorHAnsi" w:hAnsiTheme="minorHAnsi" w:cstheme="minorHAnsi"/>
          <w:iCs/>
          <w:sz w:val="24"/>
          <w:szCs w:val="24"/>
        </w:rPr>
        <w:t>URBROJ:</w:t>
      </w:r>
      <w:r w:rsidR="00AB5EC3">
        <w:rPr>
          <w:rFonts w:asciiTheme="minorHAnsi" w:hAnsiTheme="minorHAnsi" w:cstheme="minorHAnsi"/>
          <w:iCs/>
          <w:sz w:val="24"/>
          <w:szCs w:val="24"/>
        </w:rPr>
        <w:t xml:space="preserve"> 2196-23-02-26-1</w:t>
      </w:r>
    </w:p>
    <w:p w14:paraId="757EFDBD" w14:textId="6A56BE00" w:rsidR="00BB7289" w:rsidRPr="002E60D8" w:rsidRDefault="00BB7289" w:rsidP="00BB7289">
      <w:pPr>
        <w:rPr>
          <w:rFonts w:asciiTheme="minorHAnsi" w:hAnsiTheme="minorHAnsi" w:cstheme="minorHAnsi"/>
          <w:iCs/>
          <w:sz w:val="24"/>
          <w:szCs w:val="24"/>
        </w:rPr>
      </w:pPr>
      <w:r w:rsidRPr="002E60D8">
        <w:rPr>
          <w:rFonts w:asciiTheme="minorHAnsi" w:hAnsiTheme="minorHAnsi" w:cstheme="minorHAnsi"/>
          <w:iCs/>
          <w:sz w:val="24"/>
          <w:szCs w:val="24"/>
        </w:rPr>
        <w:t xml:space="preserve">U Stari Jankovci, </w:t>
      </w:r>
      <w:r w:rsidR="00AB5EC3">
        <w:rPr>
          <w:rFonts w:asciiTheme="minorHAnsi" w:hAnsiTheme="minorHAnsi" w:cstheme="minorHAnsi"/>
          <w:iCs/>
          <w:sz w:val="24"/>
          <w:szCs w:val="24"/>
        </w:rPr>
        <w:t xml:space="preserve">26. </w:t>
      </w:r>
      <w:proofErr w:type="spellStart"/>
      <w:r w:rsidR="00AB5EC3">
        <w:rPr>
          <w:rFonts w:asciiTheme="minorHAnsi" w:hAnsiTheme="minorHAnsi" w:cstheme="minorHAnsi"/>
          <w:iCs/>
          <w:sz w:val="24"/>
          <w:szCs w:val="24"/>
        </w:rPr>
        <w:t>siječnja</w:t>
      </w:r>
      <w:proofErr w:type="spellEnd"/>
      <w:r w:rsidR="00AB5EC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2E60D8">
        <w:rPr>
          <w:rFonts w:asciiTheme="minorHAnsi" w:hAnsiTheme="minorHAnsi" w:cstheme="minorHAnsi"/>
          <w:iCs/>
          <w:sz w:val="24"/>
          <w:szCs w:val="24"/>
        </w:rPr>
        <w:t>202</w:t>
      </w:r>
      <w:r w:rsidR="00D2779F">
        <w:rPr>
          <w:rFonts w:asciiTheme="minorHAnsi" w:hAnsiTheme="minorHAnsi" w:cstheme="minorHAnsi"/>
          <w:iCs/>
          <w:sz w:val="24"/>
          <w:szCs w:val="24"/>
        </w:rPr>
        <w:t>6.</w:t>
      </w:r>
    </w:p>
    <w:p w14:paraId="0F85D243" w14:textId="77777777" w:rsidR="00094F95" w:rsidRPr="002E60D8" w:rsidRDefault="00094F95" w:rsidP="00BB7289">
      <w:pPr>
        <w:rPr>
          <w:rFonts w:asciiTheme="minorHAnsi" w:hAnsiTheme="minorHAnsi" w:cstheme="minorHAnsi"/>
          <w:iCs/>
          <w:sz w:val="24"/>
          <w:szCs w:val="24"/>
        </w:rPr>
      </w:pPr>
    </w:p>
    <w:p w14:paraId="23D929BB" w14:textId="74C0BF1E" w:rsidR="00BB7289" w:rsidRPr="000A46BE" w:rsidRDefault="00BB7289" w:rsidP="000A46BE">
      <w:pPr>
        <w:pStyle w:val="Bezproreda"/>
        <w:rPr>
          <w:rStyle w:val="Naglaeno"/>
          <w:b w:val="0"/>
          <w:bCs w:val="0"/>
        </w:rPr>
      </w:pPr>
      <w:r w:rsidRPr="00744D5C">
        <w:rPr>
          <w:rFonts w:asciiTheme="minorHAnsi" w:hAnsiTheme="minorHAnsi" w:cstheme="minorHAnsi"/>
        </w:rPr>
        <w:t xml:space="preserve">        </w:t>
      </w:r>
      <w:r w:rsidR="00CE7471" w:rsidRPr="00744D5C">
        <w:rPr>
          <w:rFonts w:asciiTheme="minorHAnsi" w:hAnsiTheme="minorHAnsi" w:cstheme="minorHAnsi"/>
          <w:color w:val="212529"/>
          <w:shd w:val="clear" w:color="auto" w:fill="FFFFFF"/>
        </w:rPr>
        <w:t>Temeljem članka 391. Zakona o vlasništvu i drugim stvarnim pravima (“Narodne novine” br. 91/96., 68/98., 137/99., 22/00., 73/00., 114/01., 79/06., 141/06., 146/08., 38/09., 153/09., 143/12.</w:t>
      </w:r>
      <w:r w:rsidR="00675EB5">
        <w:rPr>
          <w:rFonts w:asciiTheme="minorHAnsi" w:hAnsiTheme="minorHAnsi" w:cstheme="minorHAnsi"/>
          <w:color w:val="212529"/>
          <w:shd w:val="clear" w:color="auto" w:fill="FFFFFF"/>
        </w:rPr>
        <w:t xml:space="preserve">, </w:t>
      </w:r>
      <w:r w:rsidR="00CE7471" w:rsidRPr="00744D5C">
        <w:rPr>
          <w:rFonts w:asciiTheme="minorHAnsi" w:hAnsiTheme="minorHAnsi" w:cstheme="minorHAnsi"/>
          <w:color w:val="212529"/>
          <w:shd w:val="clear" w:color="auto" w:fill="FFFFFF"/>
        </w:rPr>
        <w:t>152/14.</w:t>
      </w:r>
      <w:r w:rsidR="00675EB5">
        <w:rPr>
          <w:rFonts w:asciiTheme="minorHAnsi" w:hAnsiTheme="minorHAnsi" w:cstheme="minorHAnsi"/>
          <w:color w:val="212529"/>
          <w:shd w:val="clear" w:color="auto" w:fill="FFFFFF"/>
        </w:rPr>
        <w:t>, 81/15. i 94/17</w:t>
      </w:r>
      <w:r w:rsidR="00CE7471" w:rsidRPr="00744D5C">
        <w:rPr>
          <w:rFonts w:asciiTheme="minorHAnsi" w:hAnsiTheme="minorHAnsi" w:cstheme="minorHAnsi"/>
          <w:color w:val="212529"/>
          <w:shd w:val="clear" w:color="auto" w:fill="FFFFFF"/>
        </w:rPr>
        <w:t>), Zakona o udrugama („Narodne novine“ br. 74/14., 70/17., 98/19. i 151/22.), Uredbe o kriterijima, mjerilima i postupcima financiranja i ugovaranja programa i projekata od interesa za opće dobro koje provode udruge („Narodne novine“ br. 26/15. i 37/21.)</w:t>
      </w:r>
      <w:r w:rsidR="000A46BE">
        <w:rPr>
          <w:rFonts w:asciiTheme="minorHAnsi" w:hAnsiTheme="minorHAnsi" w:cstheme="minorHAnsi"/>
          <w:color w:val="212529"/>
          <w:shd w:val="clear" w:color="auto" w:fill="FFFFFF"/>
        </w:rPr>
        <w:t xml:space="preserve">, </w:t>
      </w:r>
      <w:r w:rsidR="000A5FDF">
        <w:rPr>
          <w:rFonts w:asciiTheme="minorHAnsi" w:hAnsiTheme="minorHAnsi" w:cstheme="minorHAnsi"/>
          <w:color w:val="212529"/>
          <w:shd w:val="clear" w:color="auto" w:fill="FFFFFF"/>
        </w:rPr>
        <w:t xml:space="preserve">Godišnjeg Plana upravljanja </w:t>
      </w:r>
      <w:r w:rsidR="00897F34">
        <w:rPr>
          <w:rFonts w:asciiTheme="minorHAnsi" w:hAnsiTheme="minorHAnsi" w:cstheme="minorHAnsi"/>
          <w:color w:val="212529"/>
          <w:shd w:val="clear" w:color="auto" w:fill="FFFFFF"/>
        </w:rPr>
        <w:t>nekretninama i pokretninama</w:t>
      </w:r>
      <w:r w:rsidR="000A5FDF">
        <w:rPr>
          <w:rFonts w:asciiTheme="minorHAnsi" w:hAnsiTheme="minorHAnsi" w:cstheme="minorHAnsi"/>
          <w:color w:val="212529"/>
          <w:shd w:val="clear" w:color="auto" w:fill="FFFFFF"/>
        </w:rPr>
        <w:t xml:space="preserve"> u vlasništvu Općine Stari Jankovci za 202</w:t>
      </w:r>
      <w:r w:rsidR="00897F34">
        <w:rPr>
          <w:rFonts w:asciiTheme="minorHAnsi" w:hAnsiTheme="minorHAnsi" w:cstheme="minorHAnsi"/>
          <w:color w:val="212529"/>
          <w:shd w:val="clear" w:color="auto" w:fill="FFFFFF"/>
        </w:rPr>
        <w:t>6</w:t>
      </w:r>
      <w:r w:rsidR="000A5FDF">
        <w:rPr>
          <w:rFonts w:asciiTheme="minorHAnsi" w:hAnsiTheme="minorHAnsi" w:cstheme="minorHAnsi"/>
          <w:color w:val="212529"/>
          <w:shd w:val="clear" w:color="auto" w:fill="FFFFFF"/>
        </w:rPr>
        <w:t>. („Službeni vjesnik“, broj ON-</w:t>
      </w:r>
      <w:r w:rsidR="00897F34">
        <w:rPr>
          <w:rFonts w:asciiTheme="minorHAnsi" w:hAnsiTheme="minorHAnsi" w:cstheme="minorHAnsi"/>
          <w:color w:val="212529"/>
          <w:shd w:val="clear" w:color="auto" w:fill="FFFFFF"/>
        </w:rPr>
        <w:t>9/25</w:t>
      </w:r>
      <w:r w:rsidR="000A5FDF">
        <w:rPr>
          <w:rFonts w:asciiTheme="minorHAnsi" w:hAnsiTheme="minorHAnsi" w:cstheme="minorHAnsi"/>
          <w:color w:val="212529"/>
          <w:shd w:val="clear" w:color="auto" w:fill="FFFFFF"/>
        </w:rPr>
        <w:t xml:space="preserve">), </w:t>
      </w:r>
      <w:r w:rsidR="000D42A8" w:rsidRPr="00744D5C">
        <w:rPr>
          <w:rFonts w:asciiTheme="minorHAnsi" w:hAnsiTheme="minorHAnsi" w:cstheme="minorHAnsi"/>
        </w:rPr>
        <w:t>Pravilnika o dodjeli poslovnih prostora u vlasništvu Općine Stari Jankovci na korištenje udrugama (</w:t>
      </w:r>
      <w:r w:rsidR="00C53E69" w:rsidRPr="00744D5C">
        <w:rPr>
          <w:rFonts w:asciiTheme="minorHAnsi" w:hAnsiTheme="minorHAnsi" w:cstheme="minorHAnsi"/>
        </w:rPr>
        <w:t>„Službeni vjesnik“, broj ON-8/23</w:t>
      </w:r>
      <w:r w:rsidR="000D42A8" w:rsidRPr="00744D5C">
        <w:rPr>
          <w:rFonts w:asciiTheme="minorHAnsi" w:hAnsiTheme="minorHAnsi" w:cstheme="minorHAnsi"/>
        </w:rPr>
        <w:t>)</w:t>
      </w:r>
      <w:r w:rsidR="000A46BE">
        <w:rPr>
          <w:rFonts w:asciiTheme="minorHAnsi" w:hAnsiTheme="minorHAnsi" w:cstheme="minorHAnsi"/>
        </w:rPr>
        <w:t xml:space="preserve"> i Odluke Općinskog načelnika </w:t>
      </w:r>
      <w:r w:rsidR="000A46BE" w:rsidRPr="000A46BE">
        <w:t>o raspisivanju</w:t>
      </w:r>
      <w:r w:rsidR="000A46BE">
        <w:t xml:space="preserve"> </w:t>
      </w:r>
      <w:r w:rsidR="000A46BE" w:rsidRPr="000A46BE">
        <w:t xml:space="preserve">Javnog natječaja </w:t>
      </w:r>
      <w:r w:rsidR="000A46BE" w:rsidRPr="000A46BE">
        <w:rPr>
          <w:rFonts w:eastAsia="Calibri"/>
          <w:lang w:eastAsia="en-US"/>
        </w:rPr>
        <w:t>o dodjeli poslovnih prostora u vlasništvu</w:t>
      </w:r>
      <w:r w:rsidR="000A46BE">
        <w:rPr>
          <w:rFonts w:eastAsia="Calibri"/>
          <w:lang w:eastAsia="en-US"/>
        </w:rPr>
        <w:t xml:space="preserve"> </w:t>
      </w:r>
      <w:r w:rsidR="000A46BE" w:rsidRPr="000A46BE">
        <w:rPr>
          <w:rFonts w:eastAsia="Calibri"/>
          <w:lang w:eastAsia="en-US"/>
        </w:rPr>
        <w:t>Općine Stari Jankovci na korištenje udrugama</w:t>
      </w:r>
      <w:r w:rsidR="000A46BE">
        <w:t xml:space="preserve"> (KLASA:</w:t>
      </w:r>
      <w:r w:rsidR="00D43DC5" w:rsidRPr="00D43DC5">
        <w:rPr>
          <w:iCs/>
        </w:rPr>
        <w:t xml:space="preserve"> </w:t>
      </w:r>
      <w:r w:rsidR="001A0EDA">
        <w:rPr>
          <w:iCs/>
        </w:rPr>
        <w:t>024-04/26-03/38</w:t>
      </w:r>
      <w:r w:rsidR="00D43DC5">
        <w:rPr>
          <w:iCs/>
        </w:rPr>
        <w:t>;</w:t>
      </w:r>
      <w:r w:rsidR="00D43DC5">
        <w:t xml:space="preserve"> </w:t>
      </w:r>
      <w:r w:rsidR="000A46BE">
        <w:t>URBROJ:</w:t>
      </w:r>
      <w:r w:rsidR="001A0EDA">
        <w:t>2196-23-02-26-9</w:t>
      </w:r>
      <w:r w:rsidR="000A46BE">
        <w:t xml:space="preserve">) </w:t>
      </w:r>
      <w:r w:rsidR="00B57631">
        <w:rPr>
          <w:rFonts w:asciiTheme="minorHAnsi" w:hAnsiTheme="minorHAnsi" w:cstheme="minorHAnsi"/>
        </w:rPr>
        <w:t>o</w:t>
      </w:r>
      <w:r w:rsidRPr="00744D5C">
        <w:rPr>
          <w:rFonts w:asciiTheme="minorHAnsi" w:hAnsiTheme="minorHAnsi" w:cstheme="minorHAnsi"/>
        </w:rPr>
        <w:t xml:space="preserve">pćinski načelnik </w:t>
      </w:r>
      <w:r w:rsidR="00491020">
        <w:rPr>
          <w:rFonts w:asciiTheme="minorHAnsi" w:hAnsiTheme="minorHAnsi" w:cstheme="minorHAnsi"/>
        </w:rPr>
        <w:t>Općine Stari Jankovci raspisuje</w:t>
      </w:r>
    </w:p>
    <w:p w14:paraId="5D22BE54" w14:textId="04D32426" w:rsidR="00BB7289" w:rsidRPr="002E60D8" w:rsidRDefault="00BB7289" w:rsidP="00BB7289">
      <w:pPr>
        <w:pStyle w:val="Naslov2"/>
        <w:jc w:val="center"/>
        <w:rPr>
          <w:rStyle w:val="Naglaeno"/>
          <w:rFonts w:asciiTheme="minorHAnsi" w:hAnsiTheme="minorHAnsi" w:cstheme="minorHAnsi"/>
          <w:b/>
          <w:sz w:val="24"/>
          <w:szCs w:val="24"/>
        </w:rPr>
      </w:pPr>
    </w:p>
    <w:p w14:paraId="312FC2A0" w14:textId="77777777" w:rsidR="00094F95" w:rsidRPr="002E60D8" w:rsidRDefault="00094F95" w:rsidP="00094F95">
      <w:pPr>
        <w:pStyle w:val="Bezproreda"/>
        <w:jc w:val="center"/>
        <w:rPr>
          <w:rFonts w:asciiTheme="minorHAnsi" w:hAnsiTheme="minorHAnsi" w:cstheme="minorHAnsi"/>
          <w:b/>
          <w:bCs/>
        </w:rPr>
      </w:pPr>
      <w:r w:rsidRPr="002E60D8">
        <w:rPr>
          <w:rFonts w:asciiTheme="minorHAnsi" w:hAnsiTheme="minorHAnsi" w:cstheme="minorHAnsi"/>
          <w:b/>
          <w:bCs/>
        </w:rPr>
        <w:t>JAVNI NATJEČAJ</w:t>
      </w:r>
    </w:p>
    <w:p w14:paraId="633FDA21" w14:textId="06C0E577" w:rsidR="00094F95" w:rsidRPr="002E60D8" w:rsidRDefault="00094F95" w:rsidP="00094F95">
      <w:pPr>
        <w:pStyle w:val="Bezproreda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2E60D8">
        <w:rPr>
          <w:rFonts w:asciiTheme="minorHAnsi" w:hAnsiTheme="minorHAnsi" w:cstheme="minorHAnsi"/>
          <w:b/>
          <w:bCs/>
        </w:rPr>
        <w:t xml:space="preserve"> </w:t>
      </w:r>
      <w:r w:rsidRPr="002E60D8">
        <w:rPr>
          <w:rFonts w:asciiTheme="minorHAnsi" w:eastAsia="Calibri" w:hAnsiTheme="minorHAnsi" w:cstheme="minorHAnsi"/>
          <w:b/>
          <w:bCs/>
          <w:lang w:eastAsia="en-US"/>
        </w:rPr>
        <w:t>o dodjeli poslovnih prostora u vlasništvu</w:t>
      </w:r>
    </w:p>
    <w:p w14:paraId="23A00792" w14:textId="436286A1" w:rsidR="00094F95" w:rsidRPr="002E60D8" w:rsidRDefault="00094F95" w:rsidP="00094F95">
      <w:pPr>
        <w:pStyle w:val="Bezproreda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2E60D8">
        <w:rPr>
          <w:rFonts w:asciiTheme="minorHAnsi" w:eastAsia="Calibri" w:hAnsiTheme="minorHAnsi" w:cstheme="minorHAnsi"/>
          <w:b/>
          <w:bCs/>
          <w:lang w:eastAsia="en-US"/>
        </w:rPr>
        <w:t>Općine Stari Jankovci na korištenje udrugama</w:t>
      </w:r>
    </w:p>
    <w:p w14:paraId="165B96C5" w14:textId="77777777" w:rsidR="00094F95" w:rsidRPr="002E60D8" w:rsidRDefault="00094F95" w:rsidP="00AE21CF">
      <w:pPr>
        <w:pStyle w:val="Bezproreda"/>
        <w:rPr>
          <w:rFonts w:asciiTheme="minorHAnsi" w:eastAsia="Calibri" w:hAnsiTheme="minorHAnsi" w:cstheme="minorHAnsi"/>
          <w:lang w:eastAsia="en-US"/>
        </w:rPr>
      </w:pPr>
    </w:p>
    <w:p w14:paraId="2D24D208" w14:textId="4863F0DF" w:rsidR="00BB7289" w:rsidRPr="00B21877" w:rsidRDefault="00BB7289" w:rsidP="00B21877">
      <w:pPr>
        <w:pStyle w:val="Odlomakpopisa"/>
        <w:numPr>
          <w:ilvl w:val="0"/>
          <w:numId w:val="30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Predmet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24D4B" w:rsidRPr="00B21877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poslovni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prostor</w:t>
      </w:r>
      <w:r w:rsidR="00A24D4B" w:rsidRPr="00B21877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vlasništvu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Stari Jankovci koji </w:t>
      </w:r>
      <w:proofErr w:type="spellStart"/>
      <w:r w:rsidR="00A24D4B" w:rsidRPr="00B21877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E21CF">
        <w:rPr>
          <w:rFonts w:asciiTheme="minorHAnsi" w:hAnsiTheme="minorHAnsi" w:cstheme="minorHAnsi"/>
          <w:sz w:val="24"/>
          <w:szCs w:val="24"/>
        </w:rPr>
        <w:t>Godišnjim</w:t>
      </w:r>
      <w:proofErr w:type="spellEnd"/>
      <w:r w:rsidR="00AE21C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Planom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upravljanja</w:t>
      </w:r>
      <w:proofErr w:type="spellEnd"/>
      <w:r w:rsidR="00AE21C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E21CF">
        <w:rPr>
          <w:rFonts w:asciiTheme="minorHAnsi" w:hAnsiTheme="minorHAnsi" w:cstheme="minorHAnsi"/>
          <w:sz w:val="24"/>
          <w:szCs w:val="24"/>
        </w:rPr>
        <w:t>nekretninama</w:t>
      </w:r>
      <w:proofErr w:type="spellEnd"/>
      <w:r w:rsidR="00AE21CF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AE21CF">
        <w:rPr>
          <w:rFonts w:asciiTheme="minorHAnsi" w:hAnsiTheme="minorHAnsi" w:cstheme="minorHAnsi"/>
          <w:sz w:val="24"/>
          <w:szCs w:val="24"/>
        </w:rPr>
        <w:t>pokretninama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r w:rsidR="00AE21CF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="00AE21CF">
        <w:rPr>
          <w:rFonts w:asciiTheme="minorHAnsi" w:hAnsiTheme="minorHAnsi" w:cstheme="minorHAnsi"/>
          <w:sz w:val="24"/>
          <w:szCs w:val="24"/>
        </w:rPr>
        <w:t>vlasništvu</w:t>
      </w:r>
      <w:proofErr w:type="spellEnd"/>
      <w:r w:rsidR="00AE21C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E21CF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="00AE21CF">
        <w:rPr>
          <w:rFonts w:asciiTheme="minorHAnsi" w:hAnsiTheme="minorHAnsi" w:cstheme="minorHAnsi"/>
          <w:sz w:val="24"/>
          <w:szCs w:val="24"/>
        </w:rPr>
        <w:t xml:space="preserve"> Stari Jankovci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određen</w:t>
      </w:r>
      <w:r w:rsidR="00AE21CF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dodjelu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organizacijama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područja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Stari Jankovci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radi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provođenja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njihovih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programa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projekata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interesa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B21877">
        <w:rPr>
          <w:rFonts w:asciiTheme="minorHAnsi" w:hAnsiTheme="minorHAnsi" w:cstheme="minorHAnsi"/>
          <w:sz w:val="24"/>
          <w:szCs w:val="24"/>
        </w:rPr>
        <w:t>opće</w:t>
      </w:r>
      <w:proofErr w:type="spellEnd"/>
      <w:r w:rsidRPr="00B21877">
        <w:rPr>
          <w:rFonts w:asciiTheme="minorHAnsi" w:hAnsiTheme="minorHAnsi" w:cstheme="minorHAnsi"/>
          <w:sz w:val="24"/>
          <w:szCs w:val="24"/>
        </w:rPr>
        <w:t xml:space="preserve"> dobro.</w:t>
      </w:r>
    </w:p>
    <w:p w14:paraId="69767E05" w14:textId="134EF696" w:rsidR="00AE21CF" w:rsidRPr="00AE21CF" w:rsidRDefault="00A24D4B" w:rsidP="00AE21CF">
      <w:pPr>
        <w:pStyle w:val="Odlomakpopisa"/>
        <w:numPr>
          <w:ilvl w:val="0"/>
          <w:numId w:val="30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proofErr w:type="spellStart"/>
      <w:r w:rsidRPr="00D43DC5">
        <w:rPr>
          <w:rFonts w:asciiTheme="minorHAnsi" w:hAnsiTheme="minorHAnsi" w:cstheme="minorHAnsi"/>
          <w:sz w:val="24"/>
          <w:szCs w:val="24"/>
        </w:rPr>
        <w:t>Predmet</w:t>
      </w:r>
      <w:proofErr w:type="spellEnd"/>
      <w:r w:rsidRPr="00D43DC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43DC5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D43DC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43DC5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D43DC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43DC5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D43DC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43DC5">
        <w:rPr>
          <w:rFonts w:asciiTheme="minorHAnsi" w:hAnsiTheme="minorHAnsi" w:cstheme="minorHAnsi"/>
          <w:sz w:val="24"/>
          <w:szCs w:val="24"/>
        </w:rPr>
        <w:t>slijedeći</w:t>
      </w:r>
      <w:proofErr w:type="spellEnd"/>
      <w:r w:rsidRPr="00D43DC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43DC5">
        <w:rPr>
          <w:rFonts w:asciiTheme="minorHAnsi" w:hAnsiTheme="minorHAnsi" w:cstheme="minorHAnsi"/>
          <w:sz w:val="24"/>
          <w:szCs w:val="24"/>
        </w:rPr>
        <w:t>poslovni</w:t>
      </w:r>
      <w:proofErr w:type="spellEnd"/>
      <w:r w:rsidRPr="00D43DC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D43DC5">
        <w:rPr>
          <w:rFonts w:asciiTheme="minorHAnsi" w:hAnsiTheme="minorHAnsi" w:cstheme="minorHAnsi"/>
          <w:sz w:val="24"/>
          <w:szCs w:val="24"/>
        </w:rPr>
        <w:t>prostori</w:t>
      </w:r>
      <w:proofErr w:type="spellEnd"/>
      <w:r w:rsidRPr="00D43DC5">
        <w:rPr>
          <w:rFonts w:asciiTheme="minorHAnsi" w:hAnsiTheme="minorHAnsi" w:cstheme="minorHAnsi"/>
          <w:sz w:val="24"/>
          <w:szCs w:val="24"/>
        </w:rPr>
        <w:t>:</w:t>
      </w:r>
    </w:p>
    <w:p w14:paraId="04B76730" w14:textId="77777777" w:rsidR="00D63975" w:rsidRPr="00841220" w:rsidRDefault="00D63975" w:rsidP="00841220">
      <w:pPr>
        <w:tabs>
          <w:tab w:val="left" w:pos="540"/>
        </w:tabs>
        <w:rPr>
          <w:b/>
          <w:bCs/>
          <w:sz w:val="24"/>
          <w:szCs w:val="24"/>
          <w:lang w:val="hr-HR"/>
        </w:rPr>
      </w:pPr>
    </w:p>
    <w:p w14:paraId="1104BA68" w14:textId="77777777" w:rsidR="00D63975" w:rsidRDefault="00D63975" w:rsidP="00D63975">
      <w:pPr>
        <w:tabs>
          <w:tab w:val="left" w:pos="540"/>
        </w:tabs>
        <w:rPr>
          <w:b/>
          <w:bCs/>
          <w:lang w:val="hr-HR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427"/>
        <w:gridCol w:w="1734"/>
        <w:gridCol w:w="1325"/>
        <w:gridCol w:w="1656"/>
        <w:gridCol w:w="1720"/>
      </w:tblGrid>
      <w:tr w:rsidR="00D63975" w14:paraId="49CC9018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DCC1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Redni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broj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210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Adresa</w:t>
            </w:r>
            <w:proofErr w:type="spellEnd"/>
          </w:p>
          <w:p w14:paraId="6545B3A8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17B0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Oznaka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prostorije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4BE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Površina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43A5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Naknada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mjesečno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C384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Namjena</w:t>
            </w:r>
            <w:proofErr w:type="spellEnd"/>
          </w:p>
        </w:tc>
      </w:tr>
      <w:tr w:rsidR="00D63975" w14:paraId="0FB14E9B" w14:textId="77777777" w:rsidTr="00D63975">
        <w:trPr>
          <w:trHeight w:val="178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CD59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A6FF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D. </w:t>
            </w:r>
            <w:proofErr w:type="spellStart"/>
            <w:r>
              <w:rPr>
                <w:lang w:eastAsia="en-US"/>
              </w:rPr>
              <w:t>Kovačevića</w:t>
            </w:r>
            <w:proofErr w:type="spellEnd"/>
            <w:r>
              <w:rPr>
                <w:lang w:eastAsia="en-US"/>
              </w:rPr>
              <w:t xml:space="preserve"> 1, </w:t>
            </w:r>
            <w:proofErr w:type="spellStart"/>
            <w:r>
              <w:rPr>
                <w:lang w:eastAsia="en-US"/>
              </w:rPr>
              <w:t>Srijemske</w:t>
            </w:r>
            <w:proofErr w:type="spellEnd"/>
            <w:r>
              <w:rPr>
                <w:lang w:eastAsia="en-US"/>
              </w:rPr>
              <w:t xml:space="preserve"> Laze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7267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SR 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DD98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46,00 m²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D393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5,98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B9EC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  <w:tr w:rsidR="00D63975" w14:paraId="5E47AB1D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48CF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DF07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D. </w:t>
            </w:r>
            <w:proofErr w:type="spellStart"/>
            <w:r>
              <w:rPr>
                <w:lang w:eastAsia="en-US"/>
              </w:rPr>
              <w:t>Kovačevića</w:t>
            </w:r>
            <w:proofErr w:type="spellEnd"/>
            <w:r>
              <w:rPr>
                <w:lang w:eastAsia="en-US"/>
              </w:rPr>
              <w:t xml:space="preserve"> 1, </w:t>
            </w:r>
            <w:proofErr w:type="spellStart"/>
            <w:r>
              <w:rPr>
                <w:lang w:eastAsia="en-US"/>
              </w:rPr>
              <w:t>Srijemske</w:t>
            </w:r>
            <w:proofErr w:type="spellEnd"/>
            <w:r>
              <w:rPr>
                <w:lang w:eastAsia="en-US"/>
              </w:rPr>
              <w:t xml:space="preserve"> Laze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E15D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SR 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941D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27,64 m²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E298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3,59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B4B1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  <w:tr w:rsidR="00D63975" w14:paraId="46E61FBF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55F1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F9A9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Nikole </w:t>
            </w:r>
            <w:proofErr w:type="spellStart"/>
            <w:r>
              <w:rPr>
                <w:lang w:eastAsia="en-US"/>
              </w:rPr>
              <w:t>Tesle</w:t>
            </w:r>
            <w:proofErr w:type="spellEnd"/>
            <w:r>
              <w:rPr>
                <w:lang w:eastAsia="en-US"/>
              </w:rPr>
              <w:t xml:space="preserve"> 52,</w:t>
            </w:r>
          </w:p>
          <w:p w14:paraId="4AEB8CA7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EB7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Poslovni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prostor</w:t>
            </w:r>
            <w:proofErr w:type="spellEnd"/>
            <w:r>
              <w:rPr>
                <w:lang w:eastAsia="en-US"/>
              </w:rPr>
              <w:t xml:space="preserve"> SRC </w:t>
            </w:r>
            <w:proofErr w:type="spellStart"/>
            <w:r>
              <w:rPr>
                <w:lang w:eastAsia="en-US"/>
              </w:rPr>
              <w:t>Gatina</w:t>
            </w:r>
            <w:proofErr w:type="spellEnd"/>
            <w:r>
              <w:rPr>
                <w:lang w:eastAsia="en-US"/>
              </w:rPr>
              <w:t xml:space="preserve"> 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307A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16,52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84AC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2,15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97D8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color w:val="212529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  <w:tr w:rsidR="00D63975" w14:paraId="38BB938C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B9E8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B2C0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Nikole </w:t>
            </w:r>
            <w:proofErr w:type="spellStart"/>
            <w:r>
              <w:rPr>
                <w:lang w:eastAsia="en-US"/>
              </w:rPr>
              <w:t>Tesle</w:t>
            </w:r>
            <w:proofErr w:type="spellEnd"/>
            <w:r>
              <w:rPr>
                <w:lang w:eastAsia="en-US"/>
              </w:rPr>
              <w:t xml:space="preserve"> 52,</w:t>
            </w:r>
          </w:p>
          <w:p w14:paraId="395A55CE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8272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Poslovni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prostor</w:t>
            </w:r>
            <w:proofErr w:type="spellEnd"/>
            <w:r>
              <w:rPr>
                <w:lang w:eastAsia="en-US"/>
              </w:rPr>
              <w:t xml:space="preserve"> SRC </w:t>
            </w:r>
            <w:proofErr w:type="spellStart"/>
            <w:r>
              <w:rPr>
                <w:lang w:eastAsia="en-US"/>
              </w:rPr>
              <w:t>Gatina</w:t>
            </w:r>
            <w:proofErr w:type="spellEnd"/>
            <w:r>
              <w:rPr>
                <w:lang w:eastAsia="en-US"/>
              </w:rPr>
              <w:t xml:space="preserve"> 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3B9D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16,28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B499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2,12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4520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color w:val="212529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  <w:tr w:rsidR="00D63975" w14:paraId="7D519F79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412C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EA42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Nikole </w:t>
            </w:r>
            <w:proofErr w:type="spellStart"/>
            <w:r>
              <w:rPr>
                <w:lang w:eastAsia="en-US"/>
              </w:rPr>
              <w:t>Tesle</w:t>
            </w:r>
            <w:proofErr w:type="spellEnd"/>
            <w:r>
              <w:rPr>
                <w:lang w:eastAsia="en-US"/>
              </w:rPr>
              <w:t xml:space="preserve"> 52,</w:t>
            </w:r>
          </w:p>
          <w:p w14:paraId="0F8FC570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1CE7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Poslovni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prostor</w:t>
            </w:r>
            <w:proofErr w:type="spellEnd"/>
            <w:r>
              <w:rPr>
                <w:lang w:eastAsia="en-US"/>
              </w:rPr>
              <w:t xml:space="preserve"> SRC </w:t>
            </w:r>
            <w:proofErr w:type="spellStart"/>
            <w:r>
              <w:rPr>
                <w:lang w:eastAsia="en-US"/>
              </w:rPr>
              <w:t>Gatina</w:t>
            </w:r>
            <w:proofErr w:type="spellEnd"/>
            <w:r>
              <w:rPr>
                <w:lang w:eastAsia="en-US"/>
              </w:rPr>
              <w:t xml:space="preserve"> 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7AC6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16,23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C1E4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2,11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1801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color w:val="212529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  <w:tr w:rsidR="00D63975" w14:paraId="203223B8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DF3E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11C8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Nikole </w:t>
            </w:r>
            <w:proofErr w:type="spellStart"/>
            <w:r>
              <w:rPr>
                <w:lang w:eastAsia="en-US"/>
              </w:rPr>
              <w:t>Tesle</w:t>
            </w:r>
            <w:proofErr w:type="spellEnd"/>
            <w:r>
              <w:rPr>
                <w:lang w:eastAsia="en-US"/>
              </w:rPr>
              <w:t xml:space="preserve"> 52,</w:t>
            </w:r>
          </w:p>
          <w:p w14:paraId="232B11B4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D62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Poslovni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prostor</w:t>
            </w:r>
            <w:proofErr w:type="spellEnd"/>
            <w:r>
              <w:rPr>
                <w:lang w:eastAsia="en-US"/>
              </w:rPr>
              <w:t xml:space="preserve"> SRC </w:t>
            </w:r>
            <w:proofErr w:type="spellStart"/>
            <w:r>
              <w:rPr>
                <w:lang w:eastAsia="en-US"/>
              </w:rPr>
              <w:t>Gatina</w:t>
            </w:r>
            <w:proofErr w:type="spellEnd"/>
            <w:r>
              <w:rPr>
                <w:lang w:eastAsia="en-US"/>
              </w:rPr>
              <w:t xml:space="preserve"> 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6E04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12,58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925A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1,64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D20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color w:val="212529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  <w:tr w:rsidR="00D63975" w14:paraId="392AFF71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FB12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C857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Nikole </w:t>
            </w:r>
            <w:proofErr w:type="spellStart"/>
            <w:r>
              <w:rPr>
                <w:lang w:eastAsia="en-US"/>
              </w:rPr>
              <w:t>Tesle</w:t>
            </w:r>
            <w:proofErr w:type="spellEnd"/>
            <w:r>
              <w:rPr>
                <w:lang w:eastAsia="en-US"/>
              </w:rPr>
              <w:t xml:space="preserve"> 52,</w:t>
            </w:r>
          </w:p>
          <w:p w14:paraId="2E9E938A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D81F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Poslovni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prostor</w:t>
            </w:r>
            <w:proofErr w:type="spellEnd"/>
            <w:r>
              <w:rPr>
                <w:lang w:eastAsia="en-US"/>
              </w:rPr>
              <w:t xml:space="preserve"> SRC </w:t>
            </w:r>
            <w:proofErr w:type="spellStart"/>
            <w:r>
              <w:rPr>
                <w:lang w:eastAsia="en-US"/>
              </w:rPr>
              <w:t>Gatina</w:t>
            </w:r>
            <w:proofErr w:type="spellEnd"/>
            <w:r>
              <w:rPr>
                <w:lang w:eastAsia="en-US"/>
              </w:rPr>
              <w:t xml:space="preserve"> 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DF93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15,84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DABA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2,06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E09F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color w:val="212529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  <w:tr w:rsidR="00D63975" w14:paraId="198C9A7D" w14:textId="77777777" w:rsidTr="00D63975">
        <w:trPr>
          <w:trHeight w:val="5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570F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BF74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Nikole </w:t>
            </w:r>
            <w:proofErr w:type="spellStart"/>
            <w:r>
              <w:rPr>
                <w:lang w:eastAsia="en-US"/>
              </w:rPr>
              <w:t>Tesle</w:t>
            </w:r>
            <w:proofErr w:type="spellEnd"/>
            <w:r>
              <w:rPr>
                <w:lang w:eastAsia="en-US"/>
              </w:rPr>
              <w:t xml:space="preserve"> 52,</w:t>
            </w:r>
          </w:p>
          <w:p w14:paraId="153B994A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Stari Jankovci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5EB0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Poslovni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prostor</w:t>
            </w:r>
            <w:proofErr w:type="spellEnd"/>
            <w:r>
              <w:rPr>
                <w:lang w:eastAsia="en-US"/>
              </w:rPr>
              <w:t xml:space="preserve"> SRC </w:t>
            </w:r>
            <w:proofErr w:type="spellStart"/>
            <w:r>
              <w:rPr>
                <w:lang w:eastAsia="en-US"/>
              </w:rPr>
              <w:t>Gatina</w:t>
            </w:r>
            <w:proofErr w:type="spellEnd"/>
            <w:r>
              <w:rPr>
                <w:lang w:eastAsia="en-US"/>
              </w:rPr>
              <w:t xml:space="preserve"> 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3F42" w14:textId="77777777" w:rsidR="00D63975" w:rsidRDefault="00D6397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16,10 m 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9F18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2,09 </w:t>
            </w:r>
            <w:proofErr w:type="spellStart"/>
            <w:r>
              <w:rPr>
                <w:lang w:eastAsia="en-US"/>
              </w:rPr>
              <w:t>eura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2692" w14:textId="77777777" w:rsidR="00D63975" w:rsidRDefault="00D63975">
            <w:pPr>
              <w:tabs>
                <w:tab w:val="left" w:pos="420"/>
                <w:tab w:val="center" w:pos="904"/>
              </w:tabs>
              <w:autoSpaceDE w:val="0"/>
              <w:autoSpaceDN w:val="0"/>
              <w:adjustRightInd w:val="0"/>
              <w:spacing w:line="254" w:lineRule="auto"/>
              <w:jc w:val="center"/>
              <w:rPr>
                <w:color w:val="212529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provođenja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programa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projekata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i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aktivnosti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od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interesa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za </w:t>
            </w:r>
            <w:proofErr w:type="spellStart"/>
            <w:r>
              <w:rPr>
                <w:color w:val="212529"/>
                <w:shd w:val="clear" w:color="auto" w:fill="FFFFFF"/>
                <w:lang w:eastAsia="en-US"/>
              </w:rPr>
              <w:t>opće</w:t>
            </w:r>
            <w:proofErr w:type="spellEnd"/>
            <w:r>
              <w:rPr>
                <w:color w:val="212529"/>
                <w:shd w:val="clear" w:color="auto" w:fill="FFFFFF"/>
                <w:lang w:eastAsia="en-US"/>
              </w:rPr>
              <w:t xml:space="preserve"> dobro</w:t>
            </w:r>
          </w:p>
        </w:tc>
      </w:tr>
    </w:tbl>
    <w:p w14:paraId="420F7305" w14:textId="77777777" w:rsidR="00D63975" w:rsidRDefault="00D63975" w:rsidP="00D63975">
      <w:pPr>
        <w:tabs>
          <w:tab w:val="left" w:pos="540"/>
        </w:tabs>
      </w:pPr>
      <w:r>
        <w:tab/>
      </w:r>
    </w:p>
    <w:p w14:paraId="13B404DF" w14:textId="1B5C2C41" w:rsidR="00BB7289" w:rsidRDefault="00BB7289" w:rsidP="00BB7289">
      <w:pPr>
        <w:rPr>
          <w:rStyle w:val="Naglaeno"/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ROK ZA PODNOŠENJE PRIJAVA:   </w:t>
      </w:r>
      <w:r w:rsidR="007B1752"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do </w:t>
      </w:r>
      <w:r w:rsidR="00914AC5">
        <w:rPr>
          <w:rStyle w:val="Naglaeno"/>
          <w:rFonts w:asciiTheme="minorHAnsi" w:hAnsiTheme="minorHAnsi" w:cstheme="minorHAnsi"/>
          <w:sz w:val="24"/>
          <w:szCs w:val="24"/>
        </w:rPr>
        <w:t xml:space="preserve">26. </w:t>
      </w:r>
      <w:proofErr w:type="spellStart"/>
      <w:r w:rsidR="00914AC5">
        <w:rPr>
          <w:rStyle w:val="Naglaeno"/>
          <w:rFonts w:asciiTheme="minorHAnsi" w:hAnsiTheme="minorHAnsi" w:cstheme="minorHAnsi"/>
          <w:sz w:val="24"/>
          <w:szCs w:val="24"/>
        </w:rPr>
        <w:t>veljače</w:t>
      </w:r>
      <w:proofErr w:type="spellEnd"/>
      <w:r w:rsidR="007B1752"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 do 1</w:t>
      </w:r>
      <w:r w:rsidR="00914AC5">
        <w:rPr>
          <w:rStyle w:val="Naglaeno"/>
          <w:rFonts w:asciiTheme="minorHAnsi" w:hAnsiTheme="minorHAnsi" w:cstheme="minorHAnsi"/>
          <w:sz w:val="24"/>
          <w:szCs w:val="24"/>
        </w:rPr>
        <w:t>5</w:t>
      </w:r>
      <w:r w:rsidR="007B1752" w:rsidRPr="002E60D8">
        <w:rPr>
          <w:rStyle w:val="Naglaeno"/>
          <w:rFonts w:asciiTheme="minorHAnsi" w:hAnsiTheme="minorHAnsi" w:cstheme="minorHAnsi"/>
          <w:sz w:val="24"/>
          <w:szCs w:val="24"/>
        </w:rPr>
        <w:t>:00 sati</w:t>
      </w:r>
    </w:p>
    <w:p w14:paraId="6969F872" w14:textId="77777777" w:rsidR="00C93BD8" w:rsidRPr="002E60D8" w:rsidRDefault="00C93BD8" w:rsidP="00BB7289">
      <w:pPr>
        <w:rPr>
          <w:rStyle w:val="Naglaeno"/>
          <w:rFonts w:asciiTheme="minorHAnsi" w:hAnsiTheme="minorHAnsi" w:cstheme="minorHAnsi"/>
          <w:sz w:val="24"/>
          <w:szCs w:val="24"/>
        </w:rPr>
      </w:pPr>
    </w:p>
    <w:p w14:paraId="7C2BAB96" w14:textId="229A9786" w:rsidR="00BB7289" w:rsidRPr="002E60D8" w:rsidRDefault="00BB7289" w:rsidP="002E60D8">
      <w:pPr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  <w:t xml:space="preserve">Pisana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dodjelu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potrebnim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prilozima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 </w:t>
      </w:r>
      <w:proofErr w:type="spellStart"/>
      <w:r>
        <w:fldChar w:fldCharType="begin"/>
      </w:r>
      <w:r>
        <w:instrText>HYPERLINK "https://imovina.gov.hr/UserDocsImages/dokumenti/Natjecaj%20udruge/Obrazac%20prijave%20na%20javni%20natjecaj%20%20-%20DUUDI%201%20-2015.doc" \t "_blank"</w:instrText>
      </w:r>
      <w:r>
        <w:fldChar w:fldCharType="separate"/>
      </w:r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>Obrascu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>prijave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>na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>javni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</w:rPr>
        <w:t>natječaj</w:t>
      </w:r>
      <w:proofErr w:type="spellEnd"/>
      <w:r>
        <w:fldChar w:fldCharType="end"/>
      </w:r>
      <w:r w:rsidRPr="002E60D8">
        <w:rPr>
          <w:rFonts w:asciiTheme="minorHAnsi" w:hAnsiTheme="minorHAnsi" w:cstheme="minorHAnsi"/>
          <w:sz w:val="24"/>
          <w:szCs w:val="24"/>
        </w:rPr>
        <w:t xml:space="preserve"> i s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priloženim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dokazima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ispunjavanju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kriterija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utvrđenom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roku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neposredno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Jedinstvenom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upravnom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odjelu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Stari Jankovci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urudžbeni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zapisnik</w:t>
      </w:r>
      <w:proofErr w:type="spellEnd"/>
      <w:r w:rsidR="00E22A27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E22A27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adresu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:</w:t>
      </w:r>
      <w:r w:rsidRPr="002E60D8">
        <w:rPr>
          <w:rFonts w:asciiTheme="minorHAnsi" w:hAnsiTheme="minorHAnsi" w:cstheme="minorHAnsi"/>
          <w:sz w:val="24"/>
          <w:szCs w:val="24"/>
        </w:rPr>
        <w:br/>
      </w:r>
    </w:p>
    <w:p w14:paraId="32628BC2" w14:textId="77777777" w:rsidR="00BB7289" w:rsidRPr="002E60D8" w:rsidRDefault="00BB7289" w:rsidP="00BB7289">
      <w:pPr>
        <w:rPr>
          <w:rFonts w:asciiTheme="minorHAnsi" w:hAnsiTheme="minorHAnsi" w:cstheme="minorHAnsi"/>
          <w:sz w:val="24"/>
          <w:szCs w:val="24"/>
        </w:rPr>
      </w:pPr>
    </w:p>
    <w:p w14:paraId="09986B78" w14:textId="77777777" w:rsidR="00BB7289" w:rsidRPr="002E60D8" w:rsidRDefault="00BB7289" w:rsidP="00BB7289">
      <w:pPr>
        <w:jc w:val="center"/>
        <w:rPr>
          <w:rStyle w:val="Naglaeno"/>
          <w:rFonts w:asciiTheme="minorHAnsi" w:hAnsiTheme="minorHAnsi" w:cstheme="minorHAnsi"/>
          <w:sz w:val="24"/>
          <w:szCs w:val="24"/>
        </w:rPr>
      </w:pPr>
      <w:r w:rsidRPr="002E60D8">
        <w:rPr>
          <w:rStyle w:val="Naglaeno"/>
          <w:rFonts w:asciiTheme="minorHAnsi" w:hAnsiTheme="minorHAnsi" w:cstheme="minorHAnsi"/>
          <w:sz w:val="24"/>
          <w:szCs w:val="24"/>
        </w:rPr>
        <w:lastRenderedPageBreak/>
        <w:t xml:space="preserve">Općina Stari Jankovci, Dr. F. </w:t>
      </w:r>
      <w:proofErr w:type="spell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Tuđmana</w:t>
      </w:r>
      <w:proofErr w:type="spellEnd"/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 1, Stari Jankovci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Fonts w:asciiTheme="minorHAnsi" w:hAnsiTheme="minorHAnsi" w:cstheme="minorHAnsi"/>
          <w:sz w:val="24"/>
          <w:szCs w:val="24"/>
        </w:rPr>
        <w:br/>
        <w:t xml:space="preserve">s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naznakom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treba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napisati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2E60D8">
        <w:rPr>
          <w:rFonts w:asciiTheme="minorHAnsi" w:hAnsiTheme="minorHAnsi" w:cstheme="minorHAnsi"/>
          <w:sz w:val="24"/>
          <w:szCs w:val="24"/>
        </w:rPr>
        <w:t>omotnice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:</w:t>
      </w:r>
      <w:proofErr w:type="gramEnd"/>
      <w:r w:rsidRPr="002E60D8">
        <w:rPr>
          <w:rFonts w:asciiTheme="minorHAnsi" w:hAnsiTheme="minorHAnsi" w:cstheme="minorHAnsi"/>
          <w:sz w:val="24"/>
          <w:szCs w:val="24"/>
        </w:rPr>
        <w:t> 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“NATJEČAJ ZA DODJELU NA KORIŠTENJE POSLOVNIH PROSTORA ORGANIZACIJAMA CIVILNOG DRUŠTVA - </w:t>
      </w:r>
      <w:proofErr w:type="spell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poslovni</w:t>
      </w:r>
      <w:proofErr w:type="spellEnd"/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prostor</w:t>
      </w:r>
      <w:proofErr w:type="spellEnd"/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 pod </w:t>
      </w:r>
      <w:proofErr w:type="spell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rednim</w:t>
      </w:r>
      <w:proofErr w:type="spellEnd"/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brojem</w:t>
      </w:r>
      <w:proofErr w:type="spellEnd"/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 __</w:t>
      </w:r>
      <w:proofErr w:type="gram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_ ”</w:t>
      </w:r>
      <w:proofErr w:type="gramEnd"/>
      <w:r w:rsidRPr="002E60D8">
        <w:rPr>
          <w:rStyle w:val="Naglaeno"/>
          <w:rFonts w:asciiTheme="minorHAnsi" w:hAnsiTheme="minorHAnsi" w:cstheme="minorHAnsi"/>
          <w:sz w:val="24"/>
          <w:szCs w:val="24"/>
        </w:rPr>
        <w:t> </w:t>
      </w:r>
      <w:r w:rsidRPr="002E60D8">
        <w:rPr>
          <w:rStyle w:val="Istaknuto"/>
          <w:rFonts w:asciiTheme="minorHAnsi" w:hAnsiTheme="minorHAnsi" w:cstheme="minorHAnsi"/>
          <w:sz w:val="24"/>
          <w:szCs w:val="24"/>
        </w:rPr>
        <w:t>(</w:t>
      </w:r>
      <w:proofErr w:type="spellStart"/>
      <w:r w:rsidRPr="002E60D8">
        <w:rPr>
          <w:rStyle w:val="Istaknuto"/>
          <w:rFonts w:asciiTheme="minorHAnsi" w:hAnsiTheme="minorHAnsi" w:cstheme="minorHAnsi"/>
          <w:sz w:val="24"/>
          <w:szCs w:val="24"/>
        </w:rPr>
        <w:t>upisati</w:t>
      </w:r>
      <w:proofErr w:type="spellEnd"/>
      <w:r w:rsidRPr="002E60D8">
        <w:rPr>
          <w:rStyle w:val="Istaknuto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Style w:val="Istaknuto"/>
          <w:rFonts w:asciiTheme="minorHAnsi" w:hAnsiTheme="minorHAnsi" w:cstheme="minorHAnsi"/>
          <w:sz w:val="24"/>
          <w:szCs w:val="24"/>
        </w:rPr>
        <w:t>redni</w:t>
      </w:r>
      <w:proofErr w:type="spellEnd"/>
      <w:r w:rsidRPr="002E60D8">
        <w:rPr>
          <w:rStyle w:val="Istaknuto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Style w:val="Istaknuto"/>
          <w:rFonts w:asciiTheme="minorHAnsi" w:hAnsiTheme="minorHAnsi" w:cstheme="minorHAnsi"/>
          <w:sz w:val="24"/>
          <w:szCs w:val="24"/>
        </w:rPr>
        <w:t>broj</w:t>
      </w:r>
      <w:proofErr w:type="spellEnd"/>
      <w:r w:rsidRPr="002E60D8">
        <w:rPr>
          <w:rStyle w:val="Istaknuto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Style w:val="Istaknuto"/>
          <w:rFonts w:asciiTheme="minorHAnsi" w:hAnsiTheme="minorHAnsi" w:cstheme="minorHAnsi"/>
          <w:sz w:val="24"/>
          <w:szCs w:val="24"/>
        </w:rPr>
        <w:t>poslovnog</w:t>
      </w:r>
      <w:proofErr w:type="spellEnd"/>
      <w:r w:rsidRPr="002E60D8">
        <w:rPr>
          <w:rStyle w:val="Istaknuto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Style w:val="Istaknuto"/>
          <w:rFonts w:asciiTheme="minorHAnsi" w:hAnsiTheme="minorHAnsi" w:cstheme="minorHAnsi"/>
          <w:sz w:val="24"/>
          <w:szCs w:val="24"/>
        </w:rPr>
        <w:t>prostora</w:t>
      </w:r>
      <w:proofErr w:type="spellEnd"/>
      <w:r w:rsidRPr="002E60D8">
        <w:rPr>
          <w:rStyle w:val="Istaknuto"/>
          <w:rFonts w:asciiTheme="minorHAnsi" w:hAnsiTheme="minorHAnsi" w:cstheme="minorHAnsi"/>
          <w:sz w:val="24"/>
          <w:szCs w:val="24"/>
        </w:rPr>
        <w:t>)</w:t>
      </w:r>
      <w:r w:rsidRPr="002E60D8">
        <w:rPr>
          <w:rFonts w:asciiTheme="minorHAnsi" w:hAnsiTheme="minorHAnsi" w:cstheme="minorHAnsi"/>
          <w:sz w:val="24"/>
          <w:szCs w:val="24"/>
        </w:rPr>
        <w:t>  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Fonts w:asciiTheme="minorHAnsi" w:hAnsiTheme="minorHAnsi" w:cstheme="minorHAnsi"/>
          <w:sz w:val="24"/>
          <w:szCs w:val="24"/>
        </w:rPr>
        <w:br/>
        <w:t xml:space="preserve">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upozorenjem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također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mora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napisati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omotnice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: 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Style w:val="Naglaeno"/>
          <w:rFonts w:asciiTheme="minorHAnsi" w:hAnsiTheme="minorHAnsi" w:cstheme="minorHAnsi"/>
          <w:sz w:val="24"/>
          <w:szCs w:val="24"/>
        </w:rPr>
        <w:t xml:space="preserve">“NE OTVARATI DO SJEDNICE </w:t>
      </w:r>
      <w:proofErr w:type="gramStart"/>
      <w:r w:rsidRPr="002E60D8">
        <w:rPr>
          <w:rStyle w:val="Naglaeno"/>
          <w:rFonts w:asciiTheme="minorHAnsi" w:hAnsiTheme="minorHAnsi" w:cstheme="minorHAnsi"/>
          <w:sz w:val="24"/>
          <w:szCs w:val="24"/>
        </w:rPr>
        <w:t>POVJERENSTVA ”</w:t>
      </w:r>
      <w:proofErr w:type="gramEnd"/>
    </w:p>
    <w:p w14:paraId="375F93D7" w14:textId="77777777" w:rsidR="00BB7289" w:rsidRPr="002E60D8" w:rsidRDefault="00BB7289" w:rsidP="00BB728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8B77040" w14:textId="086D8310" w:rsidR="00BB7289" w:rsidRPr="002E60D8" w:rsidRDefault="00BB7289" w:rsidP="00BB7289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predane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nakon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isteka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roka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podnošenje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2E60D8">
        <w:rPr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smatrat</w:t>
      </w:r>
      <w:proofErr w:type="spellEnd"/>
      <w:proofErr w:type="gram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zakašnjelim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prijavama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uzimati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razmatranje</w:t>
      </w:r>
      <w:proofErr w:type="spellEnd"/>
      <w:r w:rsidR="00E379D6" w:rsidRPr="002E60D8">
        <w:rPr>
          <w:rFonts w:asciiTheme="minorHAnsi" w:hAnsiTheme="minorHAnsi" w:cstheme="minorHAnsi"/>
          <w:sz w:val="24"/>
          <w:szCs w:val="24"/>
        </w:rPr>
        <w:t>.</w:t>
      </w:r>
    </w:p>
    <w:p w14:paraId="605A3C96" w14:textId="77777777" w:rsidR="00BB7289" w:rsidRPr="002E60D8" w:rsidRDefault="00BB7289" w:rsidP="00BB7289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Zainteresirani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ponuditelji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dodatne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informacije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mogu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zatražiti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kao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i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ugovoriti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pregled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istih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>na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sz w:val="24"/>
          <w:szCs w:val="24"/>
        </w:rPr>
        <w:t xml:space="preserve">: </w:t>
      </w:r>
      <w:r w:rsidRPr="002E60D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12150CE" w14:textId="02F1DBAD" w:rsidR="00BB7289" w:rsidRPr="002E60D8" w:rsidRDefault="00BB7289" w:rsidP="00A24D4B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Tel: 032/541-917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svaki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radni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dan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vremenu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8:00 do 1</w:t>
      </w:r>
      <w:r w:rsidR="00A24D4B" w:rsidRPr="002E60D8">
        <w:rPr>
          <w:rFonts w:asciiTheme="minorHAnsi" w:hAnsiTheme="minorHAnsi" w:cstheme="minorHAnsi"/>
          <w:sz w:val="24"/>
          <w:szCs w:val="24"/>
        </w:rPr>
        <w:t>4</w:t>
      </w:r>
      <w:r w:rsidRPr="002E60D8">
        <w:rPr>
          <w:rFonts w:asciiTheme="minorHAnsi" w:hAnsiTheme="minorHAnsi" w:cstheme="minorHAnsi"/>
          <w:sz w:val="24"/>
          <w:szCs w:val="24"/>
        </w:rPr>
        <w:t>:00 sat</w:t>
      </w:r>
      <w:r w:rsidR="00A24D4B" w:rsidRPr="002E60D8">
        <w:rPr>
          <w:rFonts w:asciiTheme="minorHAnsi" w:hAnsiTheme="minorHAnsi" w:cstheme="minorHAnsi"/>
          <w:sz w:val="24"/>
          <w:szCs w:val="24"/>
        </w:rPr>
        <w:t>i</w:t>
      </w:r>
    </w:p>
    <w:p w14:paraId="3625D377" w14:textId="1862B280" w:rsidR="00BB7289" w:rsidRPr="002E60D8" w:rsidRDefault="00BB7289" w:rsidP="00BB7289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>E-mail: </w:t>
      </w:r>
      <w:r w:rsidR="00D21A75" w:rsidRPr="002E60D8">
        <w:rPr>
          <w:rFonts w:asciiTheme="minorHAnsi" w:hAnsiTheme="minorHAnsi" w:cstheme="minorHAnsi"/>
          <w:sz w:val="24"/>
          <w:szCs w:val="24"/>
          <w:u w:val="single"/>
        </w:rPr>
        <w:t>marija.leholat</w:t>
      </w:r>
      <w:r w:rsidRPr="002E60D8">
        <w:rPr>
          <w:rFonts w:asciiTheme="minorHAnsi" w:hAnsiTheme="minorHAnsi" w:cstheme="minorHAnsi"/>
          <w:sz w:val="24"/>
          <w:szCs w:val="24"/>
          <w:u w:val="single"/>
        </w:rPr>
        <w:t>@o-jankovci.hr</w:t>
      </w:r>
    </w:p>
    <w:p w14:paraId="642E5F5C" w14:textId="77777777" w:rsidR="00BB7289" w:rsidRPr="002E60D8" w:rsidRDefault="00BB7289" w:rsidP="00BB7289">
      <w:pPr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Style w:val="Naglaeno"/>
          <w:rFonts w:asciiTheme="minorHAnsi" w:hAnsiTheme="minorHAnsi" w:cstheme="minorHAnsi"/>
          <w:sz w:val="24"/>
          <w:szCs w:val="24"/>
        </w:rPr>
        <w:t>II. OPĆI UVJETI ZA PODNOŠENJE PRIJAVA</w:t>
      </w:r>
    </w:p>
    <w:p w14:paraId="620D322C" w14:textId="69E71C0B" w:rsidR="00BB7289" w:rsidRPr="002E60D8" w:rsidRDefault="00BB7289" w:rsidP="00BB7289">
      <w:pPr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  <w:t xml:space="preserve">  </w:t>
      </w:r>
    </w:p>
    <w:p w14:paraId="16256C0B" w14:textId="77777777" w:rsidR="008C4047" w:rsidRPr="002E60D8" w:rsidRDefault="008C4047" w:rsidP="008C4047">
      <w:pPr>
        <w:spacing w:line="264" w:lineRule="auto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Uvjeti javnog natječaja su:</w:t>
      </w:r>
    </w:p>
    <w:p w14:paraId="34AE9AB8" w14:textId="77777777" w:rsidR="008C4047" w:rsidRPr="002E60D8" w:rsidRDefault="008C4047" w:rsidP="008C4047">
      <w:pPr>
        <w:numPr>
          <w:ilvl w:val="0"/>
          <w:numId w:val="5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udruga mora biti upisana u Registar udruga Republike Hrvatske ili u drugi odgovarajući registar i imati registrirano sjedište u Općini Stari Jankovci,</w:t>
      </w:r>
    </w:p>
    <w:p w14:paraId="29724B94" w14:textId="77777777" w:rsidR="008C4047" w:rsidRPr="002E60D8" w:rsidRDefault="008C4047" w:rsidP="008C4047">
      <w:pPr>
        <w:numPr>
          <w:ilvl w:val="0"/>
          <w:numId w:val="5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udruga mora biti upisana u Registar neprofitnih organizacija,</w:t>
      </w:r>
    </w:p>
    <w:p w14:paraId="20CA323A" w14:textId="77777777" w:rsidR="008C4047" w:rsidRPr="002E60D8" w:rsidRDefault="008C4047" w:rsidP="008C4047">
      <w:pPr>
        <w:numPr>
          <w:ilvl w:val="0"/>
          <w:numId w:val="5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udruga mora uredno plaćati doprinose i poreze te druga davanja prema državnom proračunu i Općini Stari Jankovci, </w:t>
      </w:r>
    </w:p>
    <w:p w14:paraId="07F59D29" w14:textId="77777777" w:rsidR="008C4047" w:rsidRPr="002E60D8" w:rsidRDefault="008C4047" w:rsidP="008C4047">
      <w:pPr>
        <w:numPr>
          <w:ilvl w:val="0"/>
          <w:numId w:val="5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udruga mora voditi transparentno financijsko poslovanje,</w:t>
      </w:r>
    </w:p>
    <w:p w14:paraId="749AE94F" w14:textId="77777777" w:rsidR="008C4047" w:rsidRPr="002E60D8" w:rsidRDefault="008C4047" w:rsidP="008C4047">
      <w:pPr>
        <w:numPr>
          <w:ilvl w:val="0"/>
          <w:numId w:val="5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udruga mora imati organizacijske kapacitete i ljudske resurse za provedbu aktivnosti,</w:t>
      </w:r>
    </w:p>
    <w:p w14:paraId="75F57D79" w14:textId="77777777" w:rsidR="008C4047" w:rsidRPr="002E60D8" w:rsidRDefault="008C4047" w:rsidP="008C4047">
      <w:pPr>
        <w:numPr>
          <w:ilvl w:val="0"/>
          <w:numId w:val="5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da se protiv udruge, odnosno osobe ovlaštene za zastupanje udruge ne vodi kazneni postupak i da nije pravomoćno osuđena za prekršaj ili kazneno djelo iz članka 48. Uredbe o kriterijima, mjerilima i postupcima financiranja i ugovaranja programa i projekata od interesa za opće dobro koje provode udruge (u daljnjem tekstu: Uredba),</w:t>
      </w:r>
    </w:p>
    <w:p w14:paraId="450CC820" w14:textId="536188F8" w:rsidR="00B0078B" w:rsidRPr="002E60D8" w:rsidRDefault="008C4047" w:rsidP="00B0078B">
      <w:pPr>
        <w:numPr>
          <w:ilvl w:val="0"/>
          <w:numId w:val="5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udruga mora uredno ispunjavati obveze iz svih prethodno sklopljenih ugovora o korištenju općinskih prostorij</w:t>
      </w:r>
      <w:r w:rsid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e</w:t>
      </w:r>
    </w:p>
    <w:p w14:paraId="6F0F64AC" w14:textId="77777777" w:rsidR="00BB7289" w:rsidRPr="002E60D8" w:rsidRDefault="00BB7289" w:rsidP="00BB7289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razmatrati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3C96166B" w14:textId="77777777" w:rsidR="00BB7289" w:rsidRPr="002E60D8" w:rsidRDefault="00BB7289" w:rsidP="00BB7289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dužnici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osnovi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javnih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davanja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službenu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evidenciju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vodi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Ministarstvo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financija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–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Porezna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uprava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;</w:t>
      </w:r>
    </w:p>
    <w:p w14:paraId="64E6CB21" w14:textId="77777777" w:rsidR="00BB7289" w:rsidRPr="002E60D8" w:rsidRDefault="00BB7289" w:rsidP="00BB7289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nisu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podnesene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roku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nisu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potpune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ispunjavaju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uvjete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050B9D0A" w14:textId="77777777" w:rsidR="00BB7289" w:rsidRPr="002E60D8" w:rsidRDefault="00BB7289" w:rsidP="00B0078B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lastRenderedPageBreak/>
        <w:t xml:space="preserve">Općina Stari Jankovci do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zaključenja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ugovora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pridržava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pravo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poništenja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svaki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prethodno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navedenih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poslovnih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neprihvaćanja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jedne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9943943" w14:textId="77777777" w:rsidR="00BB7289" w:rsidRPr="002E60D8" w:rsidRDefault="00BB7289" w:rsidP="00BB7289">
      <w:pPr>
        <w:rPr>
          <w:rStyle w:val="Naglaeno"/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> 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r w:rsidRPr="002E60D8">
        <w:rPr>
          <w:rStyle w:val="Naglaeno"/>
          <w:rFonts w:asciiTheme="minorHAnsi" w:hAnsiTheme="minorHAnsi" w:cstheme="minorHAnsi"/>
          <w:sz w:val="24"/>
          <w:szCs w:val="24"/>
        </w:rPr>
        <w:t>III. SADRŽAJ PRIJAVE</w:t>
      </w:r>
    </w:p>
    <w:p w14:paraId="6EB0B4A6" w14:textId="77777777" w:rsidR="00B0078B" w:rsidRPr="002E60D8" w:rsidRDefault="00B0078B" w:rsidP="0059669B">
      <w:pPr>
        <w:jc w:val="left"/>
        <w:rPr>
          <w:rFonts w:asciiTheme="minorHAnsi" w:hAnsiTheme="minorHAnsi" w:cstheme="minorHAnsi"/>
          <w:sz w:val="24"/>
          <w:szCs w:val="24"/>
        </w:rPr>
      </w:pPr>
    </w:p>
    <w:p w14:paraId="366594C2" w14:textId="2D99DE7F" w:rsidR="00BB7289" w:rsidRPr="002E60D8" w:rsidRDefault="00BB7289" w:rsidP="0059669B">
      <w:pPr>
        <w:keepLines/>
        <w:widowControl w:val="0"/>
        <w:jc w:val="left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Svaka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mora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sadržavati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redni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broj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adresu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poslovnog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="007B7778" w:rsidRPr="002E60D8">
        <w:rPr>
          <w:rFonts w:asciiTheme="minorHAnsi" w:hAnsiTheme="minorHAnsi" w:cstheme="minorHAnsi"/>
          <w:sz w:val="24"/>
          <w:szCs w:val="24"/>
        </w:rPr>
        <w:t xml:space="preserve"> </w:t>
      </w:r>
      <w:r w:rsidRPr="002E60D8">
        <w:rPr>
          <w:rFonts w:asciiTheme="minorHAnsi" w:hAnsiTheme="minorHAnsi" w:cstheme="minorHAnsi"/>
          <w:sz w:val="24"/>
          <w:szCs w:val="24"/>
        </w:rPr>
        <w:t>za</w:t>
      </w:r>
      <w:r w:rsidR="007B7778" w:rsidRPr="002E60D8">
        <w:rPr>
          <w:rFonts w:asciiTheme="minorHAnsi" w:hAnsiTheme="minorHAnsi" w:cstheme="minorHAnsi"/>
          <w:sz w:val="24"/>
          <w:szCs w:val="24"/>
        </w:rPr>
        <w:t xml:space="preserve"> </w:t>
      </w:r>
      <w:r w:rsidRPr="002E60D8">
        <w:rPr>
          <w:rFonts w:asciiTheme="minorHAnsi" w:hAnsiTheme="minorHAnsi" w:cstheme="minorHAnsi"/>
          <w:sz w:val="24"/>
          <w:szCs w:val="24"/>
        </w:rPr>
        <w:t>koji</w:t>
      </w:r>
      <w:r w:rsidR="007B7778" w:rsidRPr="002E60D8">
        <w:rPr>
          <w:rFonts w:asciiTheme="minorHAnsi" w:hAnsiTheme="minorHAnsi" w:cstheme="minorHAnsi"/>
          <w:sz w:val="24"/>
          <w:szCs w:val="24"/>
        </w:rPr>
        <w:t xml:space="preserve"> </w:t>
      </w:r>
      <w:r w:rsidRPr="002E60D8">
        <w:rPr>
          <w:rFonts w:asciiTheme="minorHAnsi" w:hAnsiTheme="minorHAnsi" w:cstheme="minorHAnsi"/>
          <w:sz w:val="24"/>
          <w:szCs w:val="24"/>
        </w:rPr>
        <w:t>se</w:t>
      </w:r>
      <w:r w:rsidR="007B7778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="007B7778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isključivo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obrascu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koji je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sastavni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dio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dokumentacije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provedbu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dodjelu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mora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sadržavati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potrebne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informacije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dokaze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da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ispunjava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osnovne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kriterije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dodjelu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vlasništvu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Stari Jankovci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kako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slijedi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:</w:t>
      </w:r>
    </w:p>
    <w:p w14:paraId="7208B303" w14:textId="195CE310" w:rsidR="00BB7289" w:rsidRPr="002E60D8" w:rsidRDefault="00BB7289" w:rsidP="00450AFE">
      <w:pPr>
        <w:numPr>
          <w:ilvl w:val="0"/>
          <w:numId w:val="4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popunjeni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 </w:t>
      </w:r>
      <w:proofErr w:type="spellStart"/>
      <w:r>
        <w:fldChar w:fldCharType="begin"/>
      </w:r>
      <w:r>
        <w:instrText>HYPERLINK "https://imovina.gov.hr/UserDocsImages/dokumenti/Natjecaj%20udruge/Obrazac%20prijave%20na%20javni%20natjecaj%20%20-%20DUUDI%201%20-2015.doc"</w:instrText>
      </w:r>
      <w:r>
        <w:fldChar w:fldCharType="separate"/>
      </w:r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>obrazac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>prijave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>na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>javni</w:t>
      </w:r>
      <w:proofErr w:type="spellEnd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E60D8">
        <w:rPr>
          <w:rStyle w:val="Naglaeno"/>
          <w:rFonts w:asciiTheme="minorHAnsi" w:hAnsiTheme="minorHAnsi" w:cstheme="minorHAnsi"/>
          <w:b w:val="0"/>
          <w:bCs w:val="0"/>
          <w:color w:val="000000"/>
          <w:sz w:val="24"/>
          <w:szCs w:val="24"/>
          <w:shd w:val="clear" w:color="auto" w:fill="FFFFFF"/>
        </w:rPr>
        <w:t>natječaj</w:t>
      </w:r>
      <w:proofErr w:type="spellEnd"/>
      <w:r w:rsidRPr="002E60D8">
        <w:rPr>
          <w:rStyle w:val="Hiperveza"/>
          <w:rFonts w:asciiTheme="minorHAnsi" w:hAnsiTheme="minorHAnsi" w:cstheme="minorHAnsi"/>
          <w:color w:val="000000"/>
          <w:sz w:val="24"/>
          <w:szCs w:val="24"/>
        </w:rPr>
        <w:t>,</w:t>
      </w:r>
      <w:r>
        <w:fldChar w:fldCharType="end"/>
      </w:r>
      <w:r w:rsidRPr="002E60D8">
        <w:rPr>
          <w:rFonts w:asciiTheme="minorHAnsi" w:hAnsiTheme="minorHAnsi" w:cstheme="minorHAnsi"/>
          <w:sz w:val="24"/>
          <w:szCs w:val="24"/>
        </w:rPr>
        <w:t xml:space="preserve"> koji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sadrži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osnovne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podatke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</w:t>
      </w:r>
      <w:r w:rsidR="00450A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obrazac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sastavni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dio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dokumentacije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provedbu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);</w:t>
      </w:r>
    </w:p>
    <w:p w14:paraId="56D08EB4" w14:textId="256489D3" w:rsidR="00B0078B" w:rsidRPr="002E60D8" w:rsidRDefault="00B0078B" w:rsidP="00B0078B">
      <w:pPr>
        <w:pStyle w:val="Odlomakpopisa"/>
        <w:numPr>
          <w:ilvl w:val="0"/>
          <w:numId w:val="4"/>
        </w:numPr>
        <w:spacing w:line="264" w:lineRule="auto"/>
        <w:contextualSpacing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ispunjeni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obrazac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izjave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osobe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ovlaštene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zastupanje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udruge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nepostojanju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duga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osnove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potraživanja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Stari Jankovci, Eko Jankovci</w:t>
      </w:r>
      <w:r w:rsidR="00450AFE" w:rsidRPr="002E60D8">
        <w:rPr>
          <w:rFonts w:asciiTheme="minorHAnsi" w:hAnsiTheme="minorHAnsi" w:cstheme="minorHAnsi"/>
          <w:sz w:val="24"/>
          <w:szCs w:val="24"/>
        </w:rPr>
        <w:t xml:space="preserve"> d.o.o.</w:t>
      </w:r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E60D8">
        <w:rPr>
          <w:rFonts w:asciiTheme="minorHAnsi" w:hAnsiTheme="minorHAnsi" w:cstheme="minorHAnsi"/>
          <w:sz w:val="24"/>
          <w:szCs w:val="24"/>
        </w:rPr>
        <w:t xml:space="preserve">i 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Dječji</w:t>
      </w:r>
      <w:proofErr w:type="spellEnd"/>
      <w:proofErr w:type="gram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vrtić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Krijesnica Jankovci</w:t>
      </w:r>
    </w:p>
    <w:p w14:paraId="19FF8182" w14:textId="68511505" w:rsidR="00B0078B" w:rsidRPr="002E60D8" w:rsidRDefault="00B0078B" w:rsidP="00B0078B">
      <w:pPr>
        <w:pStyle w:val="Odlomakpopisa"/>
        <w:numPr>
          <w:ilvl w:val="0"/>
          <w:numId w:val="4"/>
        </w:numPr>
        <w:spacing w:line="264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potvrdu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Porezne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uprave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stanju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duga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osnovi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javnih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davanja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službenu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evidenciju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vodi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Porezna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uprava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izvorniku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ne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stariju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30 dana od dana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objave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,</w:t>
      </w:r>
    </w:p>
    <w:p w14:paraId="7A182433" w14:textId="09A05855" w:rsidR="00B0078B" w:rsidRPr="002E60D8" w:rsidRDefault="00B0078B" w:rsidP="00B0078B">
      <w:pPr>
        <w:pStyle w:val="Odlomakpopisa"/>
        <w:numPr>
          <w:ilvl w:val="0"/>
          <w:numId w:val="4"/>
        </w:numPr>
        <w:spacing w:line="264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dokaz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da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protiv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udruge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osobe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ovlaštene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zastupanje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udruge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vodi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kazneni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postupak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da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pravomoćno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osuđena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prekršaj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kazneno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djelo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članka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48.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Uredbe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kriterijima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mjerilima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postupcima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financiranja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ugovaranja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programa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projekata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interesa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opće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dobro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provode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udruge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(u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daljnjem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tekstu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Uredba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),</w:t>
      </w:r>
    </w:p>
    <w:p w14:paraId="0B31BFC7" w14:textId="67695D7D" w:rsidR="00B0078B" w:rsidRPr="002E60D8" w:rsidRDefault="00B0078B" w:rsidP="00B0078B">
      <w:pPr>
        <w:pStyle w:val="Odlomakpopisa"/>
        <w:numPr>
          <w:ilvl w:val="0"/>
          <w:numId w:val="4"/>
        </w:numPr>
        <w:spacing w:line="264" w:lineRule="auto"/>
        <w:contextualSpacing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obrazac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izjave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postojanju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partnerskog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odnosa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dužeg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jedne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ukoliko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takav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odnos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postoji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,</w:t>
      </w:r>
    </w:p>
    <w:p w14:paraId="583DFEB9" w14:textId="4D122790" w:rsidR="004A4610" w:rsidRPr="002E60D8" w:rsidRDefault="00BB7289" w:rsidP="00B0078B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svi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obrasci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moraju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potpisani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osobe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ovlaštene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zastupanje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ovjereni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pečatom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093C8F15" w14:textId="7D3A3D7C" w:rsidR="00BB7289" w:rsidRPr="002E60D8" w:rsidRDefault="00BB7289" w:rsidP="000B0199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Potvrda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Porezne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uprave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smije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starija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30 dana od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datuma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raspisivanja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7349D026" w14:textId="77777777" w:rsidR="00BB7289" w:rsidRPr="002E60D8" w:rsidRDefault="00BB7289" w:rsidP="00BB728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Namjera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suradnji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partnerstvu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drugim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potvrđuje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</w:t>
      </w:r>
      <w:r w:rsidRPr="002E60D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hyperlink r:id="rId8" w:tgtFrame="_blank" w:history="1">
        <w:proofErr w:type="spellStart"/>
        <w:r w:rsidRPr="002E60D8">
          <w:rPr>
            <w:rStyle w:val="Naglaeno"/>
            <w:rFonts w:asciiTheme="minorHAnsi" w:hAnsiTheme="minorHAnsi" w:cstheme="minorHAnsi"/>
            <w:b w:val="0"/>
            <w:bCs w:val="0"/>
            <w:sz w:val="24"/>
            <w:szCs w:val="24"/>
          </w:rPr>
          <w:t>izjavom</w:t>
        </w:r>
        <w:proofErr w:type="spellEnd"/>
        <w:r w:rsidRPr="002E60D8">
          <w:rPr>
            <w:rStyle w:val="Naglaeno"/>
            <w:rFonts w:asciiTheme="minorHAnsi" w:hAnsiTheme="minorHAnsi" w:cstheme="minorHAnsi"/>
            <w:b w:val="0"/>
            <w:bCs w:val="0"/>
            <w:sz w:val="24"/>
            <w:szCs w:val="24"/>
          </w:rPr>
          <w:t xml:space="preserve"> o </w:t>
        </w:r>
        <w:proofErr w:type="spellStart"/>
        <w:r w:rsidRPr="002E60D8">
          <w:rPr>
            <w:rStyle w:val="Naglaeno"/>
            <w:rFonts w:asciiTheme="minorHAnsi" w:hAnsiTheme="minorHAnsi" w:cstheme="minorHAnsi"/>
            <w:b w:val="0"/>
            <w:bCs w:val="0"/>
            <w:sz w:val="24"/>
            <w:szCs w:val="24"/>
          </w:rPr>
          <w:t>partnerstvu</w:t>
        </w:r>
        <w:proofErr w:type="spellEnd"/>
        <w:r w:rsidRPr="002E60D8">
          <w:rPr>
            <w:rStyle w:val="Hiperveza"/>
            <w:rFonts w:asciiTheme="minorHAnsi" w:hAnsiTheme="minorHAnsi" w:cstheme="minorHAnsi"/>
            <w:b/>
            <w:bCs/>
            <w:sz w:val="24"/>
            <w:szCs w:val="24"/>
          </w:rPr>
          <w:t> </w:t>
        </w:r>
        <w:proofErr w:type="spellStart"/>
      </w:hyperlink>
      <w:r w:rsidRPr="002E60D8">
        <w:rPr>
          <w:rFonts w:asciiTheme="minorHAnsi" w:hAnsiTheme="minorHAnsi" w:cstheme="minorHAnsi"/>
          <w:sz w:val="24"/>
          <w:szCs w:val="24"/>
        </w:rPr>
        <w:t>koja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prilaže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prijavu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dodjelu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potpisanom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svih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partnerskih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1C3327E" w14:textId="77777777" w:rsidR="00BB7289" w:rsidRPr="002E60D8" w:rsidRDefault="00BB7289" w:rsidP="00BB728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6875132B" w14:textId="77777777" w:rsidR="00BB7289" w:rsidRPr="002E60D8" w:rsidRDefault="00BB7289" w:rsidP="00BB728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dodjelu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jednog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koji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planira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koristiti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više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suradnji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partnerstvu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samo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jedna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78220536" w14:textId="77777777" w:rsidR="003D59FE" w:rsidRPr="002E60D8" w:rsidRDefault="003D59FE" w:rsidP="00BB728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FDF8F22" w14:textId="5E71BB42" w:rsidR="003D59FE" w:rsidRPr="002E60D8" w:rsidRDefault="003D59FE" w:rsidP="00BB728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2E60D8">
        <w:rPr>
          <w:rFonts w:asciiTheme="minorHAnsi" w:hAnsiTheme="minorHAnsi" w:cstheme="minorHAnsi"/>
          <w:b/>
          <w:bCs/>
          <w:sz w:val="24"/>
          <w:szCs w:val="24"/>
        </w:rPr>
        <w:t>IV. KRITERIJI I MJERILA ZA BODOVANJE</w:t>
      </w:r>
    </w:p>
    <w:p w14:paraId="3F13CD1F" w14:textId="77777777" w:rsidR="003D59FE" w:rsidRPr="002E60D8" w:rsidRDefault="003D59FE" w:rsidP="00BB728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8EC6CD2" w14:textId="77777777" w:rsidR="003D59FE" w:rsidRPr="002E60D8" w:rsidRDefault="003D59FE" w:rsidP="003D59FE">
      <w:pPr>
        <w:spacing w:after="120" w:line="264" w:lineRule="auto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Kriteriji i mjerila za bodovanje pristiglih prijava na natječaj za određeni prostor radi provođenja programa i projekata od interesa za opće dobro su: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05"/>
      </w:tblGrid>
      <w:tr w:rsidR="008E7766" w:rsidRPr="002E60D8" w14:paraId="1E272865" w14:textId="77777777" w:rsidTr="00AF087C">
        <w:tc>
          <w:tcPr>
            <w:tcW w:w="7905" w:type="dxa"/>
          </w:tcPr>
          <w:p w14:paraId="3E8FE47E" w14:textId="77777777" w:rsidR="008E7766" w:rsidRDefault="008E7766" w:rsidP="0059669B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lastRenderedPageBreak/>
              <w:t>Godine aktivnog djelovanja</w:t>
            </w:r>
          </w:p>
          <w:p w14:paraId="5E1C2C06" w14:textId="353F114F" w:rsidR="008E7766" w:rsidRPr="0059669B" w:rsidRDefault="008E7766" w:rsidP="0059669B">
            <w:pPr>
              <w:pStyle w:val="Odlomakpopisa"/>
              <w:numPr>
                <w:ilvl w:val="0"/>
                <w:numId w:val="11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Za svaku godinu aktivnog djelovanja………………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 w:rsidR="006C280D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..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   1 bod                      </w:t>
            </w:r>
          </w:p>
        </w:tc>
      </w:tr>
      <w:tr w:rsidR="008E7766" w:rsidRPr="002E60D8" w14:paraId="24DFF12A" w14:textId="77777777" w:rsidTr="00AF087C">
        <w:tc>
          <w:tcPr>
            <w:tcW w:w="7905" w:type="dxa"/>
          </w:tcPr>
          <w:p w14:paraId="5F4568A8" w14:textId="77777777" w:rsidR="008E7766" w:rsidRPr="002E60D8" w:rsidRDefault="008E7766" w:rsidP="003D59FE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t>Broj zaposlenika</w:t>
            </w:r>
          </w:p>
          <w:p w14:paraId="04CCD731" w14:textId="27CCA584" w:rsidR="008E7766" w:rsidRPr="0059669B" w:rsidRDefault="008E7766" w:rsidP="0059669B">
            <w:pPr>
              <w:pStyle w:val="Odlomakpopisa"/>
              <w:numPr>
                <w:ilvl w:val="0"/>
                <w:numId w:val="11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do 2………………………………………………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………………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……………………….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 bod</w:t>
            </w:r>
          </w:p>
          <w:p w14:paraId="41682454" w14:textId="5F27EE98" w:rsidR="008E7766" w:rsidRPr="0059669B" w:rsidRDefault="008E7766" w:rsidP="0059669B">
            <w:pPr>
              <w:pStyle w:val="Odlomakpopisa"/>
              <w:numPr>
                <w:ilvl w:val="0"/>
                <w:numId w:val="11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od 3-6……………………………………………………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…………………….…</w:t>
            </w:r>
            <w:r w:rsidR="006C280D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….  2 boda </w:t>
            </w:r>
          </w:p>
          <w:p w14:paraId="534686D4" w14:textId="1CEFBD7A" w:rsidR="008E7766" w:rsidRPr="0059669B" w:rsidRDefault="008E7766" w:rsidP="0059669B">
            <w:pPr>
              <w:pStyle w:val="Odlomakpopisa"/>
              <w:numPr>
                <w:ilvl w:val="0"/>
                <w:numId w:val="11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7 i više………………………………………………………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……………..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</w:t>
            </w:r>
            <w:r w:rsidR="006C280D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..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3 boda</w:t>
            </w:r>
          </w:p>
        </w:tc>
      </w:tr>
      <w:tr w:rsidR="008E7766" w:rsidRPr="002E60D8" w14:paraId="76C25099" w14:textId="77777777" w:rsidTr="00AF087C">
        <w:tc>
          <w:tcPr>
            <w:tcW w:w="7905" w:type="dxa"/>
          </w:tcPr>
          <w:p w14:paraId="3E33AA3B" w14:textId="77777777" w:rsidR="008E7766" w:rsidRPr="002E60D8" w:rsidRDefault="008E7766" w:rsidP="003D59FE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t>Broj članova i/ili volontera</w:t>
            </w:r>
          </w:p>
          <w:p w14:paraId="5F166855" w14:textId="4D856325" w:rsidR="008E7766" w:rsidRPr="0059669B" w:rsidRDefault="008E7766" w:rsidP="0059669B">
            <w:pPr>
              <w:pStyle w:val="Odlomakpopisa"/>
              <w:numPr>
                <w:ilvl w:val="0"/>
                <w:numId w:val="14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do 20……………………………………………………………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…………..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 1 bod</w:t>
            </w:r>
          </w:p>
          <w:p w14:paraId="79AD68FB" w14:textId="06C1BF5F" w:rsidR="008E7766" w:rsidRPr="0059669B" w:rsidRDefault="008E7766" w:rsidP="0059669B">
            <w:pPr>
              <w:pStyle w:val="Odlomakpopisa"/>
              <w:numPr>
                <w:ilvl w:val="0"/>
                <w:numId w:val="14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od 21-50……………………………………………………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…………......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2 boda</w:t>
            </w:r>
          </w:p>
          <w:p w14:paraId="0CA158CD" w14:textId="54464D32" w:rsidR="008E7766" w:rsidRPr="0059669B" w:rsidRDefault="008E7766" w:rsidP="0059669B">
            <w:pPr>
              <w:pStyle w:val="Odlomakpopisa"/>
              <w:numPr>
                <w:ilvl w:val="0"/>
                <w:numId w:val="14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od 51-100…………………………………………………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…………..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3 boda</w:t>
            </w:r>
          </w:p>
          <w:p w14:paraId="24D86E71" w14:textId="0326C351" w:rsidR="008E7766" w:rsidRPr="0059669B" w:rsidRDefault="008E7766" w:rsidP="0059669B">
            <w:pPr>
              <w:pStyle w:val="Odlomakpopisa"/>
              <w:numPr>
                <w:ilvl w:val="0"/>
                <w:numId w:val="14"/>
              </w:numPr>
              <w:spacing w:after="200" w:line="264" w:lineRule="auto"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više od 100……………………………………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………..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…………………………..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4 boda</w:t>
            </w:r>
          </w:p>
        </w:tc>
      </w:tr>
      <w:tr w:rsidR="008E7766" w:rsidRPr="002E60D8" w14:paraId="3B2328C4" w14:textId="77777777" w:rsidTr="00AF087C">
        <w:tc>
          <w:tcPr>
            <w:tcW w:w="7905" w:type="dxa"/>
          </w:tcPr>
          <w:p w14:paraId="5681A06A" w14:textId="77777777" w:rsidR="008E7766" w:rsidRDefault="008E7766" w:rsidP="0059669B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t>Neposredan rad s korisnicima usluga</w:t>
            </w:r>
          </w:p>
          <w:p w14:paraId="2DBF53F2" w14:textId="7F03F400" w:rsidR="008E7766" w:rsidRPr="0059669B" w:rsidRDefault="008E7766" w:rsidP="0059669B">
            <w:pPr>
              <w:pStyle w:val="Odlomakpopisa"/>
              <w:numPr>
                <w:ilvl w:val="0"/>
                <w:numId w:val="22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rad s ciljanim skupinama do 20 korisnika……………</w:t>
            </w:r>
            <w:r w:rsidR="00DD406D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5 bodova</w:t>
            </w:r>
          </w:p>
          <w:p w14:paraId="20043CE3" w14:textId="0EF7E609" w:rsidR="008E7766" w:rsidRPr="0059669B" w:rsidRDefault="008E7766" w:rsidP="0059669B">
            <w:pPr>
              <w:pStyle w:val="Odlomakpopisa"/>
              <w:numPr>
                <w:ilvl w:val="0"/>
                <w:numId w:val="22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rad s ciljanim skupinama od 21-50 korisnika……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..</w:t>
            </w:r>
            <w:r w:rsidRPr="0059669B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10 bodova</w:t>
            </w:r>
          </w:p>
          <w:p w14:paraId="5DA09F5D" w14:textId="66912B22" w:rsidR="008E7766" w:rsidRPr="002E60D8" w:rsidRDefault="008E7766" w:rsidP="0059669B">
            <w:pPr>
              <w:pStyle w:val="Odlomakpopisa"/>
              <w:numPr>
                <w:ilvl w:val="0"/>
                <w:numId w:val="22"/>
              </w:numPr>
              <w:spacing w:after="200" w:line="264" w:lineRule="auto"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rad s ciljanim skupinama iznad 50 korisnika……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 w:rsidRPr="002E60D8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15 bodova</w:t>
            </w:r>
          </w:p>
        </w:tc>
      </w:tr>
      <w:tr w:rsidR="008E7766" w:rsidRPr="002E60D8" w14:paraId="13771900" w14:textId="77777777" w:rsidTr="00AF087C">
        <w:tc>
          <w:tcPr>
            <w:tcW w:w="7905" w:type="dxa"/>
          </w:tcPr>
          <w:p w14:paraId="4EDFC384" w14:textId="77777777" w:rsidR="008E7766" w:rsidRPr="002E60D8" w:rsidRDefault="008E7766" w:rsidP="003D59FE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t>Ostvarene financijske potpore za projekte/programe</w:t>
            </w:r>
          </w:p>
          <w:p w14:paraId="795C7066" w14:textId="3BB63C07" w:rsidR="008E7766" w:rsidRPr="00A7321A" w:rsidRDefault="008E7766" w:rsidP="00A7321A">
            <w:pPr>
              <w:pStyle w:val="Odlomakpopisa"/>
              <w:numPr>
                <w:ilvl w:val="0"/>
                <w:numId w:val="25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iz EU fondova……………………………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…..</w:t>
            </w: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………………………………..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5 bodova</w:t>
            </w:r>
          </w:p>
          <w:p w14:paraId="6A50E3E6" w14:textId="316D971A" w:rsidR="008E7766" w:rsidRPr="00A7321A" w:rsidRDefault="008E7766" w:rsidP="00A7321A">
            <w:pPr>
              <w:pStyle w:val="Odlomakpopisa"/>
              <w:numPr>
                <w:ilvl w:val="0"/>
                <w:numId w:val="25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iz državnog proračuna………………………………………………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</w:t>
            </w: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4 boda</w:t>
            </w:r>
          </w:p>
          <w:p w14:paraId="3C43EFA8" w14:textId="46DAC22F" w:rsidR="008E7766" w:rsidRPr="00A7321A" w:rsidRDefault="008E7766" w:rsidP="00A7321A">
            <w:pPr>
              <w:pStyle w:val="Odlomakpopisa"/>
              <w:numPr>
                <w:ilvl w:val="0"/>
                <w:numId w:val="25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iz županijskog proračuna………………………………………………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…..</w:t>
            </w: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..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3 boda</w:t>
            </w:r>
          </w:p>
          <w:p w14:paraId="154DD899" w14:textId="6D6AD9F6" w:rsidR="008E7766" w:rsidRPr="00A7321A" w:rsidRDefault="008E7766" w:rsidP="00A7321A">
            <w:pPr>
              <w:pStyle w:val="Odlomakpopisa"/>
              <w:numPr>
                <w:ilvl w:val="0"/>
                <w:numId w:val="25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iz proračuna Općine Stari Jankovci………………………………………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2 boda</w:t>
            </w:r>
          </w:p>
          <w:p w14:paraId="667B33E1" w14:textId="313DAF0F" w:rsidR="008E7766" w:rsidRPr="00A7321A" w:rsidRDefault="008E7766" w:rsidP="00A7321A">
            <w:pPr>
              <w:pStyle w:val="Odlomakpopisa"/>
              <w:numPr>
                <w:ilvl w:val="0"/>
                <w:numId w:val="25"/>
              </w:numPr>
              <w:spacing w:after="200" w:line="264" w:lineRule="auto"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iz drugog izvora……………………………………………………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……….</w:t>
            </w:r>
            <w:r w:rsidRPr="00A7321A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……...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 bod</w:t>
            </w:r>
          </w:p>
        </w:tc>
      </w:tr>
      <w:tr w:rsidR="008E7766" w:rsidRPr="002E60D8" w14:paraId="2F921A56" w14:textId="77777777" w:rsidTr="00AF087C">
        <w:tc>
          <w:tcPr>
            <w:tcW w:w="7905" w:type="dxa"/>
          </w:tcPr>
          <w:p w14:paraId="5B06DAAF" w14:textId="77777777" w:rsidR="008E7766" w:rsidRPr="002E60D8" w:rsidRDefault="008E7766" w:rsidP="003D59FE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t>Ostvarena priznanja, nagrade, potpore i sl.</w:t>
            </w:r>
          </w:p>
          <w:p w14:paraId="31004291" w14:textId="5D6BCAA5" w:rsidR="008E7766" w:rsidRPr="008674BC" w:rsidRDefault="008E7766" w:rsidP="00804042">
            <w:pPr>
              <w:pStyle w:val="Odlomakpopisa"/>
              <w:numPr>
                <w:ilvl w:val="0"/>
                <w:numId w:val="26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međunarodna……………………………………………………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……..</w:t>
            </w: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10 bodova</w:t>
            </w:r>
          </w:p>
          <w:p w14:paraId="72068A17" w14:textId="3AED3F30" w:rsidR="008E7766" w:rsidRPr="008674BC" w:rsidRDefault="00804042" w:rsidP="008674BC">
            <w:pPr>
              <w:pStyle w:val="Odlomakpopisa"/>
              <w:numPr>
                <w:ilvl w:val="0"/>
                <w:numId w:val="26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</w:t>
            </w:r>
            <w:r w:rsidR="008E7766"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državna………………………………………………………</w:t>
            </w:r>
            <w:r w:rsidR="008E7766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……….</w:t>
            </w:r>
            <w:r w:rsidR="008E7766"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</w:t>
            </w:r>
            <w:r w:rsidR="008E7766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8 bodova</w:t>
            </w:r>
          </w:p>
          <w:p w14:paraId="7FEC9740" w14:textId="18078073" w:rsidR="008E7766" w:rsidRPr="008674BC" w:rsidRDefault="008E7766" w:rsidP="008674BC">
            <w:pPr>
              <w:pStyle w:val="Odlomakpopisa"/>
              <w:numPr>
                <w:ilvl w:val="0"/>
                <w:numId w:val="26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županijska………………………………………………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………..</w:t>
            </w: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6 bodova</w:t>
            </w:r>
          </w:p>
          <w:p w14:paraId="32737F0B" w14:textId="1E3E4747" w:rsidR="008E7766" w:rsidRPr="008674BC" w:rsidRDefault="008E7766" w:rsidP="00804042">
            <w:pPr>
              <w:pStyle w:val="Odlomakpopisa"/>
              <w:numPr>
                <w:ilvl w:val="0"/>
                <w:numId w:val="27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</w:t>
            </w: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Općine Stari Jankovci……………………………………………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….</w:t>
            </w: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..</w:t>
            </w: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4 boda</w:t>
            </w:r>
          </w:p>
          <w:p w14:paraId="13DD882A" w14:textId="2D864D77" w:rsidR="00804042" w:rsidRPr="00B21877" w:rsidRDefault="008E7766" w:rsidP="00B21877">
            <w:pPr>
              <w:pStyle w:val="Odlomakpopisa"/>
              <w:numPr>
                <w:ilvl w:val="0"/>
                <w:numId w:val="27"/>
              </w:numPr>
              <w:spacing w:after="200" w:line="264" w:lineRule="auto"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8674BC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strukovna…………………………………………………………………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 2 boda</w:t>
            </w:r>
          </w:p>
        </w:tc>
      </w:tr>
      <w:tr w:rsidR="008E7766" w:rsidRPr="002E60D8" w14:paraId="65AEF64A" w14:textId="77777777" w:rsidTr="00AF087C">
        <w:tc>
          <w:tcPr>
            <w:tcW w:w="7905" w:type="dxa"/>
          </w:tcPr>
          <w:p w14:paraId="13092CFC" w14:textId="77777777" w:rsidR="008E7766" w:rsidRPr="002E60D8" w:rsidRDefault="008E7766" w:rsidP="003D59FE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t>Projektne aktivnosti</w:t>
            </w:r>
          </w:p>
          <w:p w14:paraId="620F8DEC" w14:textId="4009941D" w:rsidR="008E7766" w:rsidRPr="00094453" w:rsidRDefault="008E7766" w:rsidP="00094453">
            <w:pPr>
              <w:pStyle w:val="Odlomakpopisa"/>
              <w:numPr>
                <w:ilvl w:val="0"/>
                <w:numId w:val="2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094453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za svaki održani okrugli stol, vjerski skup, konferenciju i dr.  u prethodnoj godini………………………………………………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…..</w:t>
            </w:r>
            <w:r w:rsidRPr="00094453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2 boda</w:t>
            </w:r>
          </w:p>
          <w:p w14:paraId="09C4706D" w14:textId="2DAE2880" w:rsidR="008E7766" w:rsidRPr="00094453" w:rsidRDefault="008E7766" w:rsidP="00094453">
            <w:pPr>
              <w:pStyle w:val="Odlomakpopisa"/>
              <w:numPr>
                <w:ilvl w:val="0"/>
                <w:numId w:val="28"/>
              </w:numPr>
              <w:spacing w:after="200" w:line="264" w:lineRule="auto"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094453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za svaki projekt i aktivnost od posebnog interesa za Općinu Stari Jankovci i građane Općine Stari Jankovci, ostvaren u posljednje dvije godine…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……………………………………………………………</w:t>
            </w:r>
            <w:r w:rsidRPr="00094453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10 bodova</w:t>
            </w:r>
          </w:p>
        </w:tc>
      </w:tr>
      <w:tr w:rsidR="008E7766" w:rsidRPr="002E60D8" w14:paraId="19C4F28B" w14:textId="77777777" w:rsidTr="00AF087C">
        <w:tc>
          <w:tcPr>
            <w:tcW w:w="7905" w:type="dxa"/>
          </w:tcPr>
          <w:p w14:paraId="042B6CB2" w14:textId="77777777" w:rsidR="008E7766" w:rsidRPr="002E60D8" w:rsidRDefault="008E7766" w:rsidP="003D59FE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lastRenderedPageBreak/>
              <w:t>Broj partnerskih organizacija civilnog društva s kojima se planira zajednički koristiti dodijeljeni prostor</w:t>
            </w:r>
          </w:p>
          <w:p w14:paraId="10F5AD27" w14:textId="1DF38A79" w:rsidR="008E7766" w:rsidRPr="008E7766" w:rsidRDefault="008E7766" w:rsidP="008E7766">
            <w:pPr>
              <w:pStyle w:val="Odlomakpopisa"/>
              <w:numPr>
                <w:ilvl w:val="0"/>
                <w:numId w:val="29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8E7766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1…………………………………………………………………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…………….</w:t>
            </w:r>
            <w:r w:rsidRPr="008E7766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………….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 bod</w:t>
            </w:r>
          </w:p>
          <w:p w14:paraId="3C006565" w14:textId="46EA2472" w:rsidR="008E7766" w:rsidRPr="008E7766" w:rsidRDefault="008E7766" w:rsidP="008E7766">
            <w:pPr>
              <w:pStyle w:val="Odlomakpopisa"/>
              <w:numPr>
                <w:ilvl w:val="0"/>
                <w:numId w:val="29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8E7766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2……………………………………………………………………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…………..</w:t>
            </w:r>
            <w:r w:rsidRPr="008E7766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2 boda</w:t>
            </w:r>
          </w:p>
          <w:p w14:paraId="763E9E51" w14:textId="5D5F95A9" w:rsidR="008E7766" w:rsidRPr="002E60D8" w:rsidRDefault="008E7766" w:rsidP="008E7766">
            <w:pPr>
              <w:pStyle w:val="Odlomakpopisa"/>
              <w:numPr>
                <w:ilvl w:val="0"/>
                <w:numId w:val="29"/>
              </w:numPr>
              <w:spacing w:after="200" w:line="264" w:lineRule="auto"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za svaku partnersku organizaciju iznad dvije dodatno…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</w:t>
            </w:r>
            <w:r w:rsidRPr="002E60D8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1 bod</w:t>
            </w:r>
          </w:p>
        </w:tc>
      </w:tr>
      <w:tr w:rsidR="008E7766" w:rsidRPr="002E60D8" w14:paraId="31ECE872" w14:textId="77777777" w:rsidTr="00AF087C">
        <w:tc>
          <w:tcPr>
            <w:tcW w:w="7905" w:type="dxa"/>
          </w:tcPr>
          <w:p w14:paraId="33998528" w14:textId="77777777" w:rsidR="008E7766" w:rsidRPr="002E60D8" w:rsidRDefault="008E7766" w:rsidP="003D59FE">
            <w:pPr>
              <w:numPr>
                <w:ilvl w:val="0"/>
                <w:numId w:val="8"/>
              </w:numPr>
              <w:spacing w:after="200" w:line="264" w:lineRule="auto"/>
              <w:contextualSpacing/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b/>
                <w:sz w:val="24"/>
                <w:szCs w:val="24"/>
                <w:lang w:val="hr-HR" w:eastAsia="en-US"/>
              </w:rPr>
              <w:t>Prethodno korištenje prostora</w:t>
            </w:r>
          </w:p>
          <w:p w14:paraId="23960E06" w14:textId="287A41E9" w:rsidR="008E7766" w:rsidRPr="002E60D8" w:rsidRDefault="008E7766" w:rsidP="003D59FE">
            <w:pPr>
              <w:numPr>
                <w:ilvl w:val="0"/>
                <w:numId w:val="7"/>
              </w:numPr>
              <w:spacing w:after="200" w:line="264" w:lineRule="auto"/>
              <w:ind w:left="1077" w:hanging="357"/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</w:pPr>
            <w:r w:rsidRPr="002E60D8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prethodno uredno korištenje istog općinskog prostora……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 w:rsidRPr="002E60D8"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>…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hr-HR" w:eastAsia="en-US"/>
              </w:rPr>
              <w:t xml:space="preserve"> 2 boda</w:t>
            </w:r>
          </w:p>
        </w:tc>
      </w:tr>
    </w:tbl>
    <w:p w14:paraId="689E3C92" w14:textId="77777777" w:rsidR="003D59FE" w:rsidRPr="002E60D8" w:rsidRDefault="003D59FE" w:rsidP="003D59FE">
      <w:pPr>
        <w:spacing w:line="264" w:lineRule="auto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</w:p>
    <w:p w14:paraId="1986A11B" w14:textId="77777777" w:rsidR="003D59FE" w:rsidRPr="002E60D8" w:rsidRDefault="003D59FE" w:rsidP="003D59FE">
      <w:pPr>
        <w:spacing w:after="120" w:line="264" w:lineRule="auto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Podnositelj prijave</w:t>
      </w:r>
      <w:r w:rsidRPr="002E60D8">
        <w:rPr>
          <w:rFonts w:asciiTheme="minorHAnsi" w:eastAsia="Calibri" w:hAnsiTheme="minorHAnsi" w:cstheme="minorHAnsi"/>
          <w:b/>
          <w:sz w:val="24"/>
          <w:szCs w:val="24"/>
          <w:lang w:val="hr-HR" w:eastAsia="en-US"/>
        </w:rPr>
        <w:t xml:space="preserve"> </w:t>
      </w: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dužan je dostaviti dokaze kojima dokazuje postojanje kriterija iz prethodnog stavka ovog članka.</w:t>
      </w:r>
    </w:p>
    <w:p w14:paraId="5CDF4A25" w14:textId="77777777" w:rsidR="003D59FE" w:rsidRPr="002E60D8" w:rsidRDefault="003D59FE" w:rsidP="003D59FE">
      <w:pPr>
        <w:spacing w:after="120" w:line="264" w:lineRule="auto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Ukoliko podnositelj prijave ne dostavi dokaze iz prethodnog stavka ovoga članka, bodove koje je isti predložio u svojoj prijavi bez potrebnih dokaza, Povjerenstvo neće računati u ukupni broj bodova.</w:t>
      </w:r>
    </w:p>
    <w:p w14:paraId="7D2C5643" w14:textId="0C6C38C8" w:rsidR="003D59FE" w:rsidRPr="002E60D8" w:rsidRDefault="003D59FE" w:rsidP="003D59FE">
      <w:pPr>
        <w:spacing w:line="264" w:lineRule="auto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Bodovi ostvareni prema pojedinim kriterijima i mjerilima se zbrajaju.</w:t>
      </w:r>
    </w:p>
    <w:p w14:paraId="13B7484E" w14:textId="77777777" w:rsidR="003D59FE" w:rsidRPr="002E60D8" w:rsidRDefault="003D59FE" w:rsidP="003D59FE">
      <w:pPr>
        <w:spacing w:line="264" w:lineRule="auto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Ako dva ili više podnositelja zahtjeva imaju jednak broj bodova, prednost na listi prvenstva ima onaj podnositelj koji je ostvario više bodova po kriteriju:</w:t>
      </w:r>
    </w:p>
    <w:p w14:paraId="795D8E0E" w14:textId="77777777" w:rsidR="003D59FE" w:rsidRPr="002E60D8" w:rsidRDefault="003D59FE" w:rsidP="003D59FE">
      <w:pPr>
        <w:numPr>
          <w:ilvl w:val="0"/>
          <w:numId w:val="10"/>
        </w:numPr>
        <w:spacing w:after="200" w:line="264" w:lineRule="auto"/>
        <w:contextualSpacing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neposredan rad s korisnicima usluga</w:t>
      </w:r>
    </w:p>
    <w:p w14:paraId="59FA92EC" w14:textId="6FCFB535" w:rsidR="003D59FE" w:rsidRPr="002E60D8" w:rsidRDefault="003D59FE" w:rsidP="00FA00D1">
      <w:pPr>
        <w:numPr>
          <w:ilvl w:val="0"/>
          <w:numId w:val="10"/>
        </w:numPr>
        <w:spacing w:after="120" w:line="264" w:lineRule="auto"/>
        <w:ind w:left="714" w:hanging="357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E60D8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ostvarena priznanja, nagrade, potpore i sl.</w:t>
      </w:r>
    </w:p>
    <w:p w14:paraId="6E6D3B26" w14:textId="69715979" w:rsidR="003D59FE" w:rsidRPr="002E60D8" w:rsidRDefault="00BB7289" w:rsidP="003D59FE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Povjerenstvo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r w:rsidR="00B21329" w:rsidRPr="002E60D8">
        <w:rPr>
          <w:rFonts w:asciiTheme="minorHAnsi" w:hAnsiTheme="minorHAnsi" w:cstheme="minorHAnsi"/>
          <w:sz w:val="24"/>
          <w:szCs w:val="24"/>
        </w:rPr>
        <w:t xml:space="preserve">za </w:t>
      </w:r>
      <w:proofErr w:type="spellStart"/>
      <w:r w:rsidR="00B21329" w:rsidRPr="002E60D8">
        <w:rPr>
          <w:rFonts w:asciiTheme="minorHAnsi" w:hAnsiTheme="minorHAnsi" w:cstheme="minorHAnsi"/>
          <w:sz w:val="24"/>
          <w:szCs w:val="24"/>
        </w:rPr>
        <w:t>provedbu</w:t>
      </w:r>
      <w:proofErr w:type="spellEnd"/>
      <w:r w:rsidR="00B2132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1329" w:rsidRPr="002E60D8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="00B2132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1329"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="00B2132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nakon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pregledanih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ponuda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sastaviti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Zapisnik</w:t>
      </w:r>
      <w:proofErr w:type="spellEnd"/>
      <w:r w:rsidR="00B21329" w:rsidRPr="002E60D8">
        <w:rPr>
          <w:rFonts w:asciiTheme="minorHAnsi" w:hAnsiTheme="minorHAnsi" w:cstheme="minorHAnsi"/>
          <w:sz w:val="24"/>
          <w:szCs w:val="24"/>
        </w:rPr>
        <w:t xml:space="preserve"> </w:t>
      </w:r>
      <w:r w:rsidR="003D59FE" w:rsidRPr="002E60D8">
        <w:rPr>
          <w:rFonts w:asciiTheme="minorHAnsi" w:hAnsiTheme="minorHAnsi" w:cstheme="minorHAnsi"/>
          <w:sz w:val="24"/>
          <w:szCs w:val="24"/>
        </w:rPr>
        <w:t>i</w:t>
      </w:r>
      <w:r w:rsidR="00B2132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Prijedlog</w:t>
      </w:r>
      <w:proofErr w:type="spellEnd"/>
      <w:r w:rsidR="00B2132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1329" w:rsidRPr="002E60D8">
        <w:rPr>
          <w:rFonts w:asciiTheme="minorHAnsi" w:hAnsiTheme="minorHAnsi" w:cstheme="minorHAnsi"/>
          <w:sz w:val="24"/>
          <w:szCs w:val="24"/>
        </w:rPr>
        <w:t>List</w:t>
      </w:r>
      <w:r w:rsidR="003D59FE" w:rsidRPr="002E60D8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B2132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1329" w:rsidRPr="002E60D8">
        <w:rPr>
          <w:rFonts w:asciiTheme="minorHAnsi" w:hAnsiTheme="minorHAnsi" w:cstheme="minorHAnsi"/>
          <w:sz w:val="24"/>
          <w:szCs w:val="24"/>
        </w:rPr>
        <w:t>prvenstva</w:t>
      </w:r>
      <w:proofErr w:type="spellEnd"/>
      <w:r w:rsidR="00B21329" w:rsidRPr="002E60D8">
        <w:rPr>
          <w:rFonts w:asciiTheme="minorHAnsi" w:hAnsiTheme="minorHAnsi" w:cstheme="minorHAnsi"/>
          <w:sz w:val="24"/>
          <w:szCs w:val="24"/>
        </w:rPr>
        <w:t xml:space="preserve">. </w:t>
      </w:r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21329" w:rsidRPr="002E60D8">
        <w:rPr>
          <w:rFonts w:asciiTheme="minorHAnsi" w:hAnsiTheme="minorHAnsi" w:cstheme="minorHAnsi"/>
          <w:sz w:val="24"/>
          <w:szCs w:val="24"/>
        </w:rPr>
        <w:t>R</w:t>
      </w:r>
      <w:r w:rsidRPr="002E60D8">
        <w:rPr>
          <w:rFonts w:asciiTheme="minorHAnsi" w:hAnsiTheme="minorHAnsi" w:cstheme="minorHAnsi"/>
          <w:sz w:val="24"/>
          <w:szCs w:val="24"/>
        </w:rPr>
        <w:t>ezultati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biti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javno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proofErr w:type="gramStart"/>
      <w:r w:rsidRPr="002E60D8">
        <w:rPr>
          <w:rFonts w:asciiTheme="minorHAnsi" w:hAnsiTheme="minorHAnsi" w:cstheme="minorHAnsi"/>
          <w:sz w:val="24"/>
          <w:szCs w:val="24"/>
        </w:rPr>
        <w:t>objavljeni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proofErr w:type="gramEnd"/>
      <w:r w:rsidRPr="002E60D8">
        <w:rPr>
          <w:rFonts w:asciiTheme="minorHAnsi" w:hAnsiTheme="minorHAnsi" w:cstheme="minorHAnsi"/>
          <w:sz w:val="24"/>
          <w:szCs w:val="24"/>
        </w:rPr>
        <w:t xml:space="preserve"> web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stranici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hyperlink r:id="rId9" w:history="1">
        <w:r w:rsidRPr="002E60D8">
          <w:rPr>
            <w:rStyle w:val="Hiperveza"/>
            <w:rFonts w:asciiTheme="minorHAnsi" w:hAnsiTheme="minorHAnsi" w:cstheme="minorHAnsi"/>
            <w:sz w:val="24"/>
            <w:szCs w:val="24"/>
          </w:rPr>
          <w:t>www.o-jankovci.hr</w:t>
        </w:r>
      </w:hyperlink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E60D8">
        <w:rPr>
          <w:rFonts w:asciiTheme="minorHAnsi" w:hAnsiTheme="minorHAnsi" w:cstheme="minorHAnsi"/>
          <w:sz w:val="24"/>
          <w:szCs w:val="24"/>
        </w:rPr>
        <w:t>i bit</w:t>
      </w:r>
      <w:proofErr w:type="gram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otvoren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rok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8 dana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prigovor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odluci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Nakon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toga se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Konačna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lista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prvenstva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te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Odluka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dodjeli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. Na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temelju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Općinskog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načelnika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dodjeli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sklapa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Ugovor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korištenju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općinskog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rok</w:t>
      </w:r>
      <w:proofErr w:type="spellEnd"/>
      <w:r w:rsidR="003D59FE" w:rsidRPr="002E60D8">
        <w:rPr>
          <w:rFonts w:asciiTheme="minorHAnsi" w:hAnsiTheme="minorHAnsi" w:cstheme="minorHAnsi"/>
          <w:sz w:val="24"/>
          <w:szCs w:val="24"/>
        </w:rPr>
        <w:t xml:space="preserve"> do 5 (pet) </w:t>
      </w:r>
      <w:proofErr w:type="spellStart"/>
      <w:r w:rsidR="003D59FE" w:rsidRPr="002E60D8">
        <w:rPr>
          <w:rFonts w:asciiTheme="minorHAnsi" w:hAnsiTheme="minorHAnsi" w:cstheme="minorHAnsi"/>
          <w:sz w:val="24"/>
          <w:szCs w:val="24"/>
        </w:rPr>
        <w:t>godina</w:t>
      </w:r>
      <w:proofErr w:type="spellEnd"/>
    </w:p>
    <w:p w14:paraId="695502FF" w14:textId="77777777" w:rsidR="003D59FE" w:rsidRPr="002E60D8" w:rsidRDefault="003D59FE" w:rsidP="003D59FE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6F831B89" w14:textId="7611D46E" w:rsidR="00BB7289" w:rsidRPr="002E60D8" w:rsidRDefault="00B57631" w:rsidP="00BB728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="00BB728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7289" w:rsidRPr="002E60D8">
        <w:rPr>
          <w:rFonts w:asciiTheme="minorHAnsi" w:hAnsiTheme="minorHAnsi" w:cstheme="minorHAnsi"/>
          <w:sz w:val="24"/>
          <w:szCs w:val="24"/>
        </w:rPr>
        <w:t>prostorija</w:t>
      </w:r>
      <w:proofErr w:type="spellEnd"/>
      <w:r w:rsidR="00BB7289"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B7289" w:rsidRPr="002E60D8">
        <w:rPr>
          <w:rFonts w:asciiTheme="minorHAnsi" w:hAnsiTheme="minorHAnsi" w:cstheme="minorHAnsi"/>
          <w:sz w:val="24"/>
          <w:szCs w:val="24"/>
        </w:rPr>
        <w:t>iznosi</w:t>
      </w:r>
      <w:proofErr w:type="spellEnd"/>
      <w:r w:rsidR="00BB7289" w:rsidRPr="002E60D8">
        <w:rPr>
          <w:rFonts w:asciiTheme="minorHAnsi" w:hAnsiTheme="minorHAnsi" w:cstheme="minorHAnsi"/>
          <w:sz w:val="24"/>
          <w:szCs w:val="24"/>
        </w:rPr>
        <w:t xml:space="preserve"> </w:t>
      </w:r>
      <w:r w:rsidR="00A24D4B" w:rsidRPr="002E60D8">
        <w:rPr>
          <w:rFonts w:asciiTheme="minorHAnsi" w:hAnsiTheme="minorHAnsi" w:cstheme="minorHAnsi"/>
          <w:sz w:val="24"/>
          <w:szCs w:val="24"/>
        </w:rPr>
        <w:t xml:space="preserve">0,13 </w:t>
      </w:r>
      <w:proofErr w:type="spellStart"/>
      <w:r w:rsidR="00A24D4B" w:rsidRPr="002E60D8">
        <w:rPr>
          <w:rFonts w:asciiTheme="minorHAnsi" w:hAnsiTheme="minorHAnsi" w:cstheme="minorHAnsi"/>
          <w:sz w:val="24"/>
          <w:szCs w:val="24"/>
        </w:rPr>
        <w:t>eura</w:t>
      </w:r>
      <w:proofErr w:type="spellEnd"/>
      <w:r w:rsidR="00A24D4B" w:rsidRPr="002E60D8">
        <w:rPr>
          <w:rFonts w:asciiTheme="minorHAnsi" w:hAnsiTheme="minorHAnsi" w:cstheme="minorHAnsi"/>
          <w:color w:val="000000"/>
          <w:sz w:val="24"/>
          <w:szCs w:val="24"/>
        </w:rPr>
        <w:t xml:space="preserve"> po </w:t>
      </w:r>
      <w:r w:rsidR="00BB7289" w:rsidRPr="002E60D8">
        <w:rPr>
          <w:rFonts w:asciiTheme="minorHAnsi" w:hAnsiTheme="minorHAnsi" w:cstheme="minorHAnsi"/>
          <w:color w:val="000000"/>
          <w:sz w:val="24"/>
          <w:szCs w:val="24"/>
        </w:rPr>
        <w:t xml:space="preserve">m² </w:t>
      </w:r>
      <w:proofErr w:type="spellStart"/>
      <w:r w:rsidR="00BB7289" w:rsidRPr="002E60D8">
        <w:rPr>
          <w:rFonts w:asciiTheme="minorHAnsi" w:hAnsiTheme="minorHAnsi" w:cstheme="minorHAnsi"/>
          <w:color w:val="000000"/>
          <w:sz w:val="24"/>
          <w:szCs w:val="24"/>
        </w:rPr>
        <w:t>mjesečno</w:t>
      </w:r>
      <w:proofErr w:type="spellEnd"/>
      <w:r w:rsidR="00BB7289" w:rsidRPr="002E60D8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3C444FE" w14:textId="77777777" w:rsidR="00BB7289" w:rsidRPr="002E60D8" w:rsidRDefault="00BB7289" w:rsidP="00BB728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6B977F3D" w14:textId="77777777" w:rsidR="00BB7289" w:rsidRPr="002E60D8" w:rsidRDefault="00BB7289" w:rsidP="00BB728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slučaju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ulaska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Stari Jankovci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sustav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poreza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dodanu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vrijednost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iznos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mjesečne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naknade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uvećat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za PDV,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sukladno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 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Zakonu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porezu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dodanu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vrijednost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2912EE3F" w14:textId="77777777" w:rsidR="00F817BA" w:rsidRDefault="00BB7289" w:rsidP="000B019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dodjeljuju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rok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</w:t>
      </w:r>
      <w:r w:rsidR="004A4610" w:rsidRPr="002E60D8">
        <w:rPr>
          <w:rFonts w:asciiTheme="minorHAnsi" w:hAnsiTheme="minorHAnsi" w:cstheme="minorHAnsi"/>
          <w:sz w:val="24"/>
          <w:szCs w:val="24"/>
        </w:rPr>
        <w:t>5</w:t>
      </w:r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godin</w:t>
      </w:r>
      <w:r w:rsidR="004A4610" w:rsidRPr="002E60D8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postojećem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 </w:t>
      </w:r>
      <w:r w:rsidRPr="002E60D8">
        <w:rPr>
          <w:rStyle w:val="Naglaeno"/>
          <w:rFonts w:asciiTheme="minorHAnsi" w:hAnsiTheme="minorHAnsi" w:cstheme="minorHAnsi"/>
          <w:sz w:val="24"/>
          <w:szCs w:val="24"/>
        </w:rPr>
        <w:t>“VIĐENOM STANJU”</w:t>
      </w:r>
      <w:r w:rsidRPr="002E60D8">
        <w:rPr>
          <w:rFonts w:asciiTheme="minorHAnsi" w:hAnsiTheme="minorHAnsi" w:cstheme="minorHAnsi"/>
          <w:sz w:val="24"/>
          <w:szCs w:val="24"/>
        </w:rPr>
        <w:t xml:space="preserve">, 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eventualna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preuređenja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prilagodbe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korisnik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izvodi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vlastitom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trošku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prethodnu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suglasnost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Stari Jankovci.</w:t>
      </w:r>
    </w:p>
    <w:p w14:paraId="0C467774" w14:textId="6322C701" w:rsidR="00F817BA" w:rsidRDefault="00BB7289" w:rsidP="000B019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  <w:t xml:space="preserve">Osim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naknade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korisnik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nije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obvezan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plaćati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tekuće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troškove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održavanja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troškove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koji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proizlaze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održavanja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uređenja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struja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voda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telefon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grijanje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drugo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budući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isto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podmirivati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sredstava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57631">
        <w:rPr>
          <w:rFonts w:asciiTheme="minorHAnsi" w:hAnsiTheme="minorHAnsi" w:cstheme="minorHAnsi"/>
          <w:sz w:val="24"/>
          <w:szCs w:val="24"/>
        </w:rPr>
        <w:t>plaćene</w:t>
      </w:r>
      <w:proofErr w:type="spellEnd"/>
      <w:r w:rsidR="00B5763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57631">
        <w:rPr>
          <w:rFonts w:asciiTheme="minorHAnsi" w:hAnsiTheme="minorHAnsi" w:cstheme="minorHAnsi"/>
          <w:sz w:val="24"/>
          <w:szCs w:val="24"/>
        </w:rPr>
        <w:t>naknade</w:t>
      </w:r>
      <w:proofErr w:type="spellEnd"/>
      <w:r w:rsidR="00B57631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="00B57631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2DF9457E" w14:textId="0BFC15B0" w:rsidR="00BB7289" w:rsidRDefault="00BB7289" w:rsidP="000B019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2E60D8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Korisnik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može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vršiti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preinake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bez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pisanog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pristanka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vlasnika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se i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slučaju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lastRenderedPageBreak/>
        <w:t>pristanka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vlasnika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obvezuje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sam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snositi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troškove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preuzima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obvezu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nadoknade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svu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eventualnu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štetu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uzrokovanu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vlasniku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trećim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osobama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uslijed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obavljanja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preinaka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Izgrađeni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objekti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ostala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eventualna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dodana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vrijednost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nakon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isteka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ugovora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vlasništvo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Općine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Stari Jankovci.</w:t>
      </w:r>
      <w:r w:rsidRPr="002E60D8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civilnoga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kojoj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dodijeljena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temelju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natječaja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korisnik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može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podnijeti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zahtjev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oslobađanje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od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plaćanja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naknade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korištenje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prostora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5F334580" w14:textId="77777777" w:rsidR="00F817BA" w:rsidRPr="002E60D8" w:rsidRDefault="00F817BA" w:rsidP="000B019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EEBAFD7" w14:textId="77777777" w:rsidR="00BB7289" w:rsidRPr="002E60D8" w:rsidRDefault="00BB7289" w:rsidP="000B019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</w:rPr>
        <w:t>Korisnik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ne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može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nekretninu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dati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zakup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trećim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</w:rPr>
        <w:t>osobama</w:t>
      </w:r>
      <w:proofErr w:type="spellEnd"/>
      <w:r w:rsidRPr="002E60D8">
        <w:rPr>
          <w:rFonts w:asciiTheme="minorHAnsi" w:hAnsiTheme="minorHAnsi" w:cstheme="minorHAnsi"/>
          <w:sz w:val="24"/>
          <w:szCs w:val="24"/>
        </w:rPr>
        <w:t>.</w:t>
      </w:r>
    </w:p>
    <w:p w14:paraId="42C5A65E" w14:textId="77777777" w:rsidR="00BB7289" w:rsidRPr="002E60D8" w:rsidRDefault="00BB7289" w:rsidP="00BB728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val="hr-HR"/>
        </w:rPr>
      </w:pPr>
    </w:p>
    <w:p w14:paraId="338C4721" w14:textId="77777777" w:rsidR="00BB7289" w:rsidRPr="002E60D8" w:rsidRDefault="00BB7289" w:rsidP="00BB7289">
      <w:pPr>
        <w:ind w:left="3540" w:firstLine="708"/>
        <w:rPr>
          <w:rFonts w:asciiTheme="minorHAnsi" w:hAnsiTheme="minorHAnsi" w:cstheme="minorHAnsi"/>
          <w:sz w:val="24"/>
          <w:szCs w:val="24"/>
          <w:highlight w:val="lightGray"/>
          <w:lang w:val="it-IT"/>
        </w:rPr>
      </w:pPr>
    </w:p>
    <w:p w14:paraId="279194CE" w14:textId="77777777" w:rsidR="00BB7289" w:rsidRPr="002E60D8" w:rsidRDefault="00BB7289" w:rsidP="00BB7289">
      <w:pPr>
        <w:ind w:left="3540" w:firstLine="708"/>
        <w:rPr>
          <w:rFonts w:asciiTheme="minorHAnsi" w:hAnsiTheme="minorHAnsi" w:cstheme="minorHAnsi"/>
          <w:sz w:val="24"/>
          <w:szCs w:val="24"/>
          <w:highlight w:val="lightGray"/>
          <w:lang w:val="it-IT"/>
        </w:rPr>
      </w:pPr>
    </w:p>
    <w:p w14:paraId="1706782F" w14:textId="77777777" w:rsidR="00BB7289" w:rsidRPr="002E60D8" w:rsidRDefault="00BB7289" w:rsidP="00BB7289">
      <w:pPr>
        <w:ind w:left="3540" w:firstLine="708"/>
        <w:rPr>
          <w:rFonts w:asciiTheme="minorHAnsi" w:hAnsiTheme="minorHAnsi" w:cstheme="minorHAnsi"/>
          <w:sz w:val="24"/>
          <w:szCs w:val="24"/>
          <w:highlight w:val="lightGray"/>
          <w:lang w:val="it-IT"/>
        </w:rPr>
      </w:pPr>
    </w:p>
    <w:p w14:paraId="6E3D5247" w14:textId="77777777" w:rsidR="00BB7289" w:rsidRPr="002E60D8" w:rsidRDefault="00BB7289" w:rsidP="00BB7289">
      <w:pPr>
        <w:ind w:left="3540" w:firstLine="708"/>
        <w:jc w:val="right"/>
        <w:rPr>
          <w:rFonts w:asciiTheme="minorHAnsi" w:hAnsiTheme="minorHAnsi" w:cstheme="minorHAnsi"/>
          <w:sz w:val="24"/>
          <w:szCs w:val="24"/>
          <w:lang w:val="it-IT"/>
        </w:rPr>
      </w:pPr>
      <w:proofErr w:type="spellStart"/>
      <w:r w:rsidRPr="002E60D8">
        <w:rPr>
          <w:rFonts w:asciiTheme="minorHAnsi" w:hAnsiTheme="minorHAnsi" w:cstheme="minorHAnsi"/>
          <w:sz w:val="24"/>
          <w:szCs w:val="24"/>
          <w:lang w:val="it-IT"/>
        </w:rPr>
        <w:t>Općinski</w:t>
      </w:r>
      <w:proofErr w:type="spellEnd"/>
      <w:r w:rsidRPr="002E60D8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2E60D8">
        <w:rPr>
          <w:rFonts w:asciiTheme="minorHAnsi" w:hAnsiTheme="minorHAnsi" w:cstheme="minorHAnsi"/>
          <w:sz w:val="24"/>
          <w:szCs w:val="24"/>
          <w:lang w:val="it-IT"/>
        </w:rPr>
        <w:t>načelnik</w:t>
      </w:r>
      <w:proofErr w:type="spellEnd"/>
    </w:p>
    <w:p w14:paraId="418A5844" w14:textId="77777777" w:rsidR="00BB7289" w:rsidRPr="002E60D8" w:rsidRDefault="00BB7289" w:rsidP="00BB7289">
      <w:pPr>
        <w:ind w:left="3540" w:firstLine="708"/>
        <w:jc w:val="right"/>
        <w:rPr>
          <w:rFonts w:asciiTheme="minorHAnsi" w:hAnsiTheme="minorHAnsi" w:cstheme="minorHAnsi"/>
          <w:sz w:val="24"/>
          <w:szCs w:val="24"/>
          <w:lang w:val="it-IT"/>
        </w:rPr>
      </w:pPr>
      <w:r w:rsidRPr="002E60D8">
        <w:rPr>
          <w:rFonts w:asciiTheme="minorHAnsi" w:hAnsiTheme="minorHAnsi" w:cstheme="minorHAnsi"/>
          <w:sz w:val="24"/>
          <w:szCs w:val="24"/>
          <w:lang w:val="it-IT"/>
        </w:rPr>
        <w:t xml:space="preserve">Dragan Sudarević, </w:t>
      </w:r>
      <w:proofErr w:type="spellStart"/>
      <w:r w:rsidRPr="002E60D8">
        <w:rPr>
          <w:rFonts w:asciiTheme="minorHAnsi" w:hAnsiTheme="minorHAnsi" w:cstheme="minorHAnsi"/>
          <w:sz w:val="24"/>
          <w:szCs w:val="24"/>
          <w:lang w:val="it-IT"/>
        </w:rPr>
        <w:t>ing.el</w:t>
      </w:r>
      <w:proofErr w:type="spellEnd"/>
      <w:r w:rsidRPr="002E60D8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14:paraId="6E15CD18" w14:textId="77777777" w:rsidR="00AC1A5E" w:rsidRPr="002E60D8" w:rsidRDefault="00AC1A5E">
      <w:pPr>
        <w:rPr>
          <w:rFonts w:asciiTheme="minorHAnsi" w:hAnsiTheme="minorHAnsi" w:cstheme="minorHAnsi"/>
          <w:sz w:val="24"/>
          <w:szCs w:val="24"/>
        </w:rPr>
      </w:pPr>
    </w:p>
    <w:sectPr w:rsidR="00AC1A5E" w:rsidRPr="002E6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03EFF"/>
    <w:multiLevelType w:val="hybridMultilevel"/>
    <w:tmpl w:val="1AD4B9FA"/>
    <w:lvl w:ilvl="0" w:tplc="FEDAA01E">
      <w:start w:val="1"/>
      <w:numFmt w:val="bullet"/>
      <w:lvlText w:val="-"/>
      <w:lvlJc w:val="left"/>
      <w:pPr>
        <w:ind w:left="118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 w15:restartNumberingAfterBreak="0">
    <w:nsid w:val="093D1201"/>
    <w:multiLevelType w:val="multilevel"/>
    <w:tmpl w:val="EACE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026B0"/>
    <w:multiLevelType w:val="hybridMultilevel"/>
    <w:tmpl w:val="C41E313A"/>
    <w:lvl w:ilvl="0" w:tplc="FEDAA01E">
      <w:start w:val="1"/>
      <w:numFmt w:val="bullet"/>
      <w:lvlText w:val="-"/>
      <w:lvlJc w:val="left"/>
      <w:pPr>
        <w:ind w:left="150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D6A5AE7"/>
    <w:multiLevelType w:val="hybridMultilevel"/>
    <w:tmpl w:val="2CC041D6"/>
    <w:lvl w:ilvl="0" w:tplc="FEDAA01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A243C"/>
    <w:multiLevelType w:val="hybridMultilevel"/>
    <w:tmpl w:val="AB5EDA74"/>
    <w:lvl w:ilvl="0" w:tplc="811EC3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913EB"/>
    <w:multiLevelType w:val="hybridMultilevel"/>
    <w:tmpl w:val="F4724F00"/>
    <w:lvl w:ilvl="0" w:tplc="FEDAA01E">
      <w:start w:val="1"/>
      <w:numFmt w:val="bullet"/>
      <w:lvlText w:val="-"/>
      <w:lvlJc w:val="left"/>
      <w:pPr>
        <w:ind w:left="115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205E7039"/>
    <w:multiLevelType w:val="hybridMultilevel"/>
    <w:tmpl w:val="2738FD14"/>
    <w:lvl w:ilvl="0" w:tplc="041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26204925"/>
    <w:multiLevelType w:val="hybridMultilevel"/>
    <w:tmpl w:val="9A5E81E0"/>
    <w:lvl w:ilvl="0" w:tplc="FEDAA01E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3B3D28"/>
    <w:multiLevelType w:val="hybridMultilevel"/>
    <w:tmpl w:val="E70C3D50"/>
    <w:lvl w:ilvl="0" w:tplc="FEDAA01E">
      <w:start w:val="1"/>
      <w:numFmt w:val="bullet"/>
      <w:lvlText w:val="-"/>
      <w:lvlJc w:val="left"/>
      <w:pPr>
        <w:ind w:left="127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9" w15:restartNumberingAfterBreak="0">
    <w:nsid w:val="28A33DDF"/>
    <w:multiLevelType w:val="hybridMultilevel"/>
    <w:tmpl w:val="74B856BC"/>
    <w:lvl w:ilvl="0" w:tplc="FEDAA01E">
      <w:start w:val="1"/>
      <w:numFmt w:val="bullet"/>
      <w:lvlText w:val="-"/>
      <w:lvlJc w:val="left"/>
      <w:pPr>
        <w:ind w:left="1222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28FC062C"/>
    <w:multiLevelType w:val="hybridMultilevel"/>
    <w:tmpl w:val="C26A0722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6776CF"/>
    <w:multiLevelType w:val="hybridMultilevel"/>
    <w:tmpl w:val="DB784232"/>
    <w:lvl w:ilvl="0" w:tplc="FEDAA01E">
      <w:start w:val="1"/>
      <w:numFmt w:val="bullet"/>
      <w:lvlText w:val="-"/>
      <w:lvlJc w:val="left"/>
      <w:pPr>
        <w:ind w:left="1222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 w15:restartNumberingAfterBreak="0">
    <w:nsid w:val="2F5D33E5"/>
    <w:multiLevelType w:val="multilevel"/>
    <w:tmpl w:val="35C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25530E"/>
    <w:multiLevelType w:val="hybridMultilevel"/>
    <w:tmpl w:val="F3489AD8"/>
    <w:lvl w:ilvl="0" w:tplc="FEDAA01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E1016"/>
    <w:multiLevelType w:val="hybridMultilevel"/>
    <w:tmpl w:val="953A66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C5BD5"/>
    <w:multiLevelType w:val="hybridMultilevel"/>
    <w:tmpl w:val="292CF2AE"/>
    <w:lvl w:ilvl="0" w:tplc="FEDAA01E">
      <w:start w:val="1"/>
      <w:numFmt w:val="bullet"/>
      <w:lvlText w:val="-"/>
      <w:lvlJc w:val="left"/>
      <w:pPr>
        <w:ind w:left="1222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44EA7AE8"/>
    <w:multiLevelType w:val="multilevel"/>
    <w:tmpl w:val="D41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F52AD7"/>
    <w:multiLevelType w:val="hybridMultilevel"/>
    <w:tmpl w:val="731A5046"/>
    <w:lvl w:ilvl="0" w:tplc="FEDAA01E">
      <w:start w:val="1"/>
      <w:numFmt w:val="bullet"/>
      <w:lvlText w:val="-"/>
      <w:lvlJc w:val="left"/>
      <w:pPr>
        <w:ind w:left="148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 w15:restartNumberingAfterBreak="0">
    <w:nsid w:val="4E060D7D"/>
    <w:multiLevelType w:val="hybridMultilevel"/>
    <w:tmpl w:val="503A3E6C"/>
    <w:lvl w:ilvl="0" w:tplc="FEDAA01E">
      <w:start w:val="1"/>
      <w:numFmt w:val="bullet"/>
      <w:lvlText w:val="-"/>
      <w:lvlJc w:val="left"/>
      <w:pPr>
        <w:ind w:left="1222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 w15:restartNumberingAfterBreak="0">
    <w:nsid w:val="561C496B"/>
    <w:multiLevelType w:val="hybridMultilevel"/>
    <w:tmpl w:val="9918B0D2"/>
    <w:lvl w:ilvl="0" w:tplc="FEDAA01E">
      <w:start w:val="1"/>
      <w:numFmt w:val="bullet"/>
      <w:lvlText w:val="-"/>
      <w:lvlJc w:val="left"/>
      <w:pPr>
        <w:ind w:left="502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5F4A54"/>
    <w:multiLevelType w:val="hybridMultilevel"/>
    <w:tmpl w:val="3BB892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74527"/>
    <w:multiLevelType w:val="hybridMultilevel"/>
    <w:tmpl w:val="29D42A5C"/>
    <w:lvl w:ilvl="0" w:tplc="FEDAA01E">
      <w:start w:val="1"/>
      <w:numFmt w:val="bullet"/>
      <w:lvlText w:val="-"/>
      <w:lvlJc w:val="left"/>
      <w:pPr>
        <w:ind w:left="118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2" w15:restartNumberingAfterBreak="0">
    <w:nsid w:val="62163BF9"/>
    <w:multiLevelType w:val="hybridMultilevel"/>
    <w:tmpl w:val="BCD838B8"/>
    <w:lvl w:ilvl="0" w:tplc="FEDAA01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F74D35"/>
    <w:multiLevelType w:val="hybridMultilevel"/>
    <w:tmpl w:val="1356473E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D8033A"/>
    <w:multiLevelType w:val="hybridMultilevel"/>
    <w:tmpl w:val="F22AFE46"/>
    <w:lvl w:ilvl="0" w:tplc="FEDAA01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A3375"/>
    <w:multiLevelType w:val="hybridMultilevel"/>
    <w:tmpl w:val="0E0894B2"/>
    <w:lvl w:ilvl="0" w:tplc="FEDAA01E">
      <w:start w:val="1"/>
      <w:numFmt w:val="bullet"/>
      <w:lvlText w:val="-"/>
      <w:lvlJc w:val="left"/>
      <w:pPr>
        <w:ind w:left="127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6" w15:restartNumberingAfterBreak="0">
    <w:nsid w:val="69135537"/>
    <w:multiLevelType w:val="hybridMultilevel"/>
    <w:tmpl w:val="24E23A32"/>
    <w:lvl w:ilvl="0" w:tplc="06F8BB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B3D85"/>
    <w:multiLevelType w:val="hybridMultilevel"/>
    <w:tmpl w:val="CBC8678A"/>
    <w:lvl w:ilvl="0" w:tplc="FEDAA01E">
      <w:start w:val="1"/>
      <w:numFmt w:val="bullet"/>
      <w:lvlText w:val="-"/>
      <w:lvlJc w:val="left"/>
      <w:pPr>
        <w:ind w:left="127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8" w15:restartNumberingAfterBreak="0">
    <w:nsid w:val="6C7D43B8"/>
    <w:multiLevelType w:val="hybridMultilevel"/>
    <w:tmpl w:val="5E683798"/>
    <w:lvl w:ilvl="0" w:tplc="FEDAA01E">
      <w:start w:val="1"/>
      <w:numFmt w:val="bullet"/>
      <w:lvlText w:val="-"/>
      <w:lvlJc w:val="left"/>
      <w:pPr>
        <w:ind w:left="88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9" w15:restartNumberingAfterBreak="0">
    <w:nsid w:val="7CD53A49"/>
    <w:multiLevelType w:val="multilevel"/>
    <w:tmpl w:val="602CF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9429882">
    <w:abstractNumId w:val="1"/>
  </w:num>
  <w:num w:numId="2" w16cid:durableId="538661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6501869">
    <w:abstractNumId w:val="12"/>
  </w:num>
  <w:num w:numId="4" w16cid:durableId="9017217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0351930">
    <w:abstractNumId w:val="23"/>
  </w:num>
  <w:num w:numId="6" w16cid:durableId="751969999">
    <w:abstractNumId w:val="10"/>
  </w:num>
  <w:num w:numId="7" w16cid:durableId="1585190443">
    <w:abstractNumId w:val="19"/>
  </w:num>
  <w:num w:numId="8" w16cid:durableId="1612318802">
    <w:abstractNumId w:val="20"/>
  </w:num>
  <w:num w:numId="9" w16cid:durableId="1672484340">
    <w:abstractNumId w:val="26"/>
  </w:num>
  <w:num w:numId="10" w16cid:durableId="1186333494">
    <w:abstractNumId w:val="14"/>
  </w:num>
  <w:num w:numId="11" w16cid:durableId="1020545931">
    <w:abstractNumId w:val="22"/>
  </w:num>
  <w:num w:numId="12" w16cid:durableId="131560450">
    <w:abstractNumId w:val="18"/>
  </w:num>
  <w:num w:numId="13" w16cid:durableId="1767772612">
    <w:abstractNumId w:val="13"/>
  </w:num>
  <w:num w:numId="14" w16cid:durableId="1765178471">
    <w:abstractNumId w:val="21"/>
  </w:num>
  <w:num w:numId="15" w16cid:durableId="1550531309">
    <w:abstractNumId w:val="25"/>
  </w:num>
  <w:num w:numId="16" w16cid:durableId="289669566">
    <w:abstractNumId w:val="3"/>
  </w:num>
  <w:num w:numId="17" w16cid:durableId="1447193794">
    <w:abstractNumId w:val="2"/>
  </w:num>
  <w:num w:numId="18" w16cid:durableId="1559435984">
    <w:abstractNumId w:val="17"/>
  </w:num>
  <w:num w:numId="19" w16cid:durableId="1021661957">
    <w:abstractNumId w:val="7"/>
  </w:num>
  <w:num w:numId="20" w16cid:durableId="1700547114">
    <w:abstractNumId w:val="28"/>
  </w:num>
  <w:num w:numId="21" w16cid:durableId="135267625">
    <w:abstractNumId w:val="6"/>
  </w:num>
  <w:num w:numId="22" w16cid:durableId="523327894">
    <w:abstractNumId w:val="5"/>
  </w:num>
  <w:num w:numId="23" w16cid:durableId="1043559826">
    <w:abstractNumId w:val="8"/>
  </w:num>
  <w:num w:numId="24" w16cid:durableId="570846451">
    <w:abstractNumId w:val="24"/>
  </w:num>
  <w:num w:numId="25" w16cid:durableId="757291754">
    <w:abstractNumId w:val="0"/>
  </w:num>
  <w:num w:numId="26" w16cid:durableId="596060038">
    <w:abstractNumId w:val="27"/>
  </w:num>
  <w:num w:numId="27" w16cid:durableId="1601177734">
    <w:abstractNumId w:val="11"/>
  </w:num>
  <w:num w:numId="28" w16cid:durableId="1386098381">
    <w:abstractNumId w:val="9"/>
  </w:num>
  <w:num w:numId="29" w16cid:durableId="1973367986">
    <w:abstractNumId w:val="15"/>
  </w:num>
  <w:num w:numId="30" w16cid:durableId="16783854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D9E"/>
    <w:rsid w:val="00094453"/>
    <w:rsid w:val="00094F95"/>
    <w:rsid w:val="000A46BE"/>
    <w:rsid w:val="000A5FDF"/>
    <w:rsid w:val="000B0199"/>
    <w:rsid w:val="000C3684"/>
    <w:rsid w:val="000D42A8"/>
    <w:rsid w:val="001272E9"/>
    <w:rsid w:val="00140029"/>
    <w:rsid w:val="00140D63"/>
    <w:rsid w:val="00141522"/>
    <w:rsid w:val="0016786D"/>
    <w:rsid w:val="001A0EDA"/>
    <w:rsid w:val="002D1E2C"/>
    <w:rsid w:val="002E60D8"/>
    <w:rsid w:val="00306F92"/>
    <w:rsid w:val="003775A8"/>
    <w:rsid w:val="003D59FE"/>
    <w:rsid w:val="004428FE"/>
    <w:rsid w:val="00450AFE"/>
    <w:rsid w:val="00473676"/>
    <w:rsid w:val="00491020"/>
    <w:rsid w:val="004A4610"/>
    <w:rsid w:val="00517190"/>
    <w:rsid w:val="005207DF"/>
    <w:rsid w:val="0059669B"/>
    <w:rsid w:val="005A2CC7"/>
    <w:rsid w:val="005D7063"/>
    <w:rsid w:val="00607BB3"/>
    <w:rsid w:val="00635EC0"/>
    <w:rsid w:val="00675EB5"/>
    <w:rsid w:val="00695D9E"/>
    <w:rsid w:val="006C280D"/>
    <w:rsid w:val="00744D5C"/>
    <w:rsid w:val="0075171D"/>
    <w:rsid w:val="0078149A"/>
    <w:rsid w:val="007A0EE0"/>
    <w:rsid w:val="007B1752"/>
    <w:rsid w:val="007B7778"/>
    <w:rsid w:val="00804042"/>
    <w:rsid w:val="00840D7E"/>
    <w:rsid w:val="00841220"/>
    <w:rsid w:val="00842128"/>
    <w:rsid w:val="008674BC"/>
    <w:rsid w:val="00897F34"/>
    <w:rsid w:val="008B16AB"/>
    <w:rsid w:val="008C4047"/>
    <w:rsid w:val="008E7766"/>
    <w:rsid w:val="00914AC5"/>
    <w:rsid w:val="00916CFB"/>
    <w:rsid w:val="009546A2"/>
    <w:rsid w:val="009C32F2"/>
    <w:rsid w:val="009C54EE"/>
    <w:rsid w:val="00A24D4B"/>
    <w:rsid w:val="00A7321A"/>
    <w:rsid w:val="00AB5EC3"/>
    <w:rsid w:val="00AC1A5E"/>
    <w:rsid w:val="00AE21CF"/>
    <w:rsid w:val="00B0078B"/>
    <w:rsid w:val="00B078B5"/>
    <w:rsid w:val="00B21329"/>
    <w:rsid w:val="00B21877"/>
    <w:rsid w:val="00B57631"/>
    <w:rsid w:val="00BB7289"/>
    <w:rsid w:val="00C53E69"/>
    <w:rsid w:val="00C93BD8"/>
    <w:rsid w:val="00CB5213"/>
    <w:rsid w:val="00CE7471"/>
    <w:rsid w:val="00D108E9"/>
    <w:rsid w:val="00D21A75"/>
    <w:rsid w:val="00D2779F"/>
    <w:rsid w:val="00D43DC5"/>
    <w:rsid w:val="00D63975"/>
    <w:rsid w:val="00D94201"/>
    <w:rsid w:val="00DD406D"/>
    <w:rsid w:val="00E22A27"/>
    <w:rsid w:val="00E379D6"/>
    <w:rsid w:val="00E62BFA"/>
    <w:rsid w:val="00ED645F"/>
    <w:rsid w:val="00F060AE"/>
    <w:rsid w:val="00F817BA"/>
    <w:rsid w:val="00FA00D1"/>
    <w:rsid w:val="00FD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81C7"/>
  <w15:chartTrackingRefBased/>
  <w15:docId w15:val="{1DA1CC2C-F66E-4006-9C51-86326A47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289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B728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BB7289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x-none"/>
    </w:rPr>
  </w:style>
  <w:style w:type="character" w:styleId="Hiperveza">
    <w:name w:val="Hyperlink"/>
    <w:uiPriority w:val="99"/>
    <w:semiHidden/>
    <w:unhideWhenUsed/>
    <w:rsid w:val="00BB728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BB7289"/>
    <w:pPr>
      <w:ind w:left="708"/>
    </w:pPr>
  </w:style>
  <w:style w:type="character" w:styleId="Naglaeno">
    <w:name w:val="Strong"/>
    <w:basedOn w:val="Zadanifontodlomka"/>
    <w:uiPriority w:val="22"/>
    <w:qFormat/>
    <w:rsid w:val="00BB7289"/>
    <w:rPr>
      <w:b/>
      <w:bCs/>
    </w:rPr>
  </w:style>
  <w:style w:type="character" w:styleId="Istaknuto">
    <w:name w:val="Emphasis"/>
    <w:basedOn w:val="Zadanifontodlomka"/>
    <w:uiPriority w:val="20"/>
    <w:qFormat/>
    <w:rsid w:val="00BB7289"/>
    <w:rPr>
      <w:i/>
      <w:iCs/>
    </w:rPr>
  </w:style>
  <w:style w:type="paragraph" w:styleId="Bezproreda">
    <w:name w:val="No Spacing"/>
    <w:uiPriority w:val="1"/>
    <w:qFormat/>
    <w:rsid w:val="004428FE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ovina.gov.hr/UserDocsImages/dokumenti/Natjecaj%20udruge/Obrazac%20izjave%20o%20partnerstvu%20DUUDI%201-%202015.doc" TargetMode="External"/><Relationship Id="rId3" Type="http://schemas.openxmlformats.org/officeDocument/2006/relationships/styles" Target="styles.xml"/><Relationship Id="rId7" Type="http://schemas.openxmlformats.org/officeDocument/2006/relationships/image" Target="file:///C:\Korisnik\AppData\AppData\Local\Microsoft\Windows\ZAPISNICI%20SVI%202010\ZAPISNICI%20SVI%202009\ZAPISNICI%20I%20ODLUKE%202007.%20-%20SVI\ZAPISNICI%20I%20ODLUKE%202006\Odluke%20-%20Vije&#263;e%202006\Odluke%20Poglavarstva-2006\WINDOWS\Desktop\HRVATSKA%20ZASTAVA_files\hr)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22235-4EB2-4464-8D48-C728CA14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79</cp:revision>
  <cp:lastPrinted>2026-01-26T09:24:00Z</cp:lastPrinted>
  <dcterms:created xsi:type="dcterms:W3CDTF">2022-08-23T12:50:00Z</dcterms:created>
  <dcterms:modified xsi:type="dcterms:W3CDTF">2026-01-26T09:36:00Z</dcterms:modified>
</cp:coreProperties>
</file>